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FDE1" w14:textId="77777777" w:rsidR="00D73A2B" w:rsidRPr="001316C3" w:rsidRDefault="00D73A2B" w:rsidP="00072202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</w:rPr>
        <w:t xml:space="preserve">Uniwersytet </w:t>
      </w:r>
    </w:p>
    <w:p w14:paraId="0D3985BF" w14:textId="05DA824C" w:rsidR="00D73A2B" w:rsidRPr="001316C3" w:rsidRDefault="00D73A2B" w:rsidP="00072202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  <w:iCs/>
        </w:rPr>
        <w:t>Jana Kochanowskiego</w:t>
      </w:r>
      <w:r w:rsidR="001E0360" w:rsidRPr="001316C3">
        <w:rPr>
          <w:rFonts w:asciiTheme="minorHAnsi" w:hAnsiTheme="minorHAnsi" w:cstheme="minorHAnsi"/>
          <w:iCs/>
        </w:rPr>
        <w:t xml:space="preserve"> w Kielcach</w:t>
      </w:r>
      <w:r w:rsidRPr="001316C3">
        <w:rPr>
          <w:rFonts w:asciiTheme="minorHAnsi" w:hAnsiTheme="minorHAnsi" w:cstheme="minorHAnsi"/>
        </w:rPr>
        <w:tab/>
      </w:r>
      <w:r w:rsidRPr="001316C3">
        <w:rPr>
          <w:rFonts w:asciiTheme="minorHAnsi" w:hAnsiTheme="minorHAnsi" w:cstheme="minorHAnsi"/>
        </w:rPr>
        <w:tab/>
      </w:r>
      <w:r w:rsidRPr="001316C3">
        <w:rPr>
          <w:rFonts w:asciiTheme="minorHAnsi" w:hAnsiTheme="minorHAnsi" w:cstheme="minorHAnsi"/>
        </w:rPr>
        <w:tab/>
      </w:r>
      <w:r w:rsidRPr="001316C3">
        <w:rPr>
          <w:rFonts w:asciiTheme="minorHAnsi" w:hAnsiTheme="minorHAnsi" w:cstheme="minorHAnsi"/>
        </w:rPr>
        <w:tab/>
      </w:r>
      <w:r w:rsidR="001316C3">
        <w:rPr>
          <w:rFonts w:asciiTheme="minorHAnsi" w:hAnsiTheme="minorHAnsi" w:cstheme="minorHAnsi"/>
        </w:rPr>
        <w:tab/>
      </w:r>
      <w:r w:rsidRPr="001316C3">
        <w:rPr>
          <w:rFonts w:asciiTheme="minorHAnsi" w:hAnsiTheme="minorHAnsi" w:cstheme="minorHAnsi"/>
        </w:rPr>
        <w:t>Kielce, dn. …</w:t>
      </w:r>
      <w:proofErr w:type="gramStart"/>
      <w:r w:rsidRPr="001316C3">
        <w:rPr>
          <w:rFonts w:asciiTheme="minorHAnsi" w:hAnsiTheme="minorHAnsi" w:cstheme="minorHAnsi"/>
        </w:rPr>
        <w:t>…….</w:t>
      </w:r>
      <w:proofErr w:type="gramEnd"/>
      <w:r w:rsidRPr="001316C3">
        <w:rPr>
          <w:rFonts w:asciiTheme="minorHAnsi" w:hAnsiTheme="minorHAnsi" w:cstheme="minorHAnsi"/>
        </w:rPr>
        <w:t>……………….</w:t>
      </w:r>
    </w:p>
    <w:p w14:paraId="72CC9E2A" w14:textId="77777777" w:rsidR="00D73A2B" w:rsidRPr="001316C3" w:rsidRDefault="00D73A2B" w:rsidP="00072202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</w:rPr>
        <w:t xml:space="preserve">Wydział </w:t>
      </w:r>
      <w:r w:rsidR="00456B34" w:rsidRPr="001316C3">
        <w:rPr>
          <w:rFonts w:asciiTheme="minorHAnsi" w:hAnsiTheme="minorHAnsi" w:cstheme="minorHAnsi"/>
        </w:rPr>
        <w:t>Prawa</w:t>
      </w:r>
      <w:r w:rsidR="009C3561" w:rsidRPr="001316C3">
        <w:rPr>
          <w:rFonts w:asciiTheme="minorHAnsi" w:hAnsiTheme="minorHAnsi" w:cstheme="minorHAnsi"/>
        </w:rPr>
        <w:t xml:space="preserve"> i Nauk Społecznych</w:t>
      </w:r>
    </w:p>
    <w:p w14:paraId="2EDCB0CA" w14:textId="77777777" w:rsidR="00D73A2B" w:rsidRPr="001316C3" w:rsidRDefault="00D73A2B" w:rsidP="00072202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</w:rPr>
        <w:t xml:space="preserve">ul. </w:t>
      </w:r>
      <w:r w:rsidR="009C3561" w:rsidRPr="001316C3">
        <w:rPr>
          <w:rFonts w:asciiTheme="minorHAnsi" w:hAnsiTheme="minorHAnsi" w:cstheme="minorHAnsi"/>
        </w:rPr>
        <w:t>Uniwersytecka 15</w:t>
      </w:r>
    </w:p>
    <w:p w14:paraId="6376EEDA" w14:textId="77777777" w:rsidR="00D73A2B" w:rsidRPr="001316C3" w:rsidRDefault="00D73A2B" w:rsidP="00072202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</w:rPr>
        <w:t>25-406 Kielce</w:t>
      </w:r>
    </w:p>
    <w:p w14:paraId="64B6073F" w14:textId="77777777" w:rsidR="00C43743" w:rsidRPr="001316C3" w:rsidRDefault="00C43743" w:rsidP="00C43743">
      <w:pPr>
        <w:rPr>
          <w:rFonts w:asciiTheme="minorHAnsi" w:hAnsiTheme="minorHAnsi" w:cstheme="minorHAnsi"/>
        </w:rPr>
      </w:pPr>
      <w:r w:rsidRPr="001316C3">
        <w:rPr>
          <w:rFonts w:asciiTheme="minorHAnsi" w:hAnsiTheme="minorHAnsi" w:cstheme="minorHAnsi"/>
        </w:rPr>
        <w:t xml:space="preserve"> </w:t>
      </w:r>
    </w:p>
    <w:p w14:paraId="3640E4DD" w14:textId="77777777" w:rsidR="00C43743" w:rsidRPr="001316C3" w:rsidRDefault="00C43743" w:rsidP="00C43743">
      <w:pPr>
        <w:rPr>
          <w:rFonts w:asciiTheme="minorHAnsi" w:hAnsiTheme="minorHAnsi" w:cstheme="minorHAnsi"/>
        </w:rPr>
      </w:pPr>
    </w:p>
    <w:p w14:paraId="7298B81E" w14:textId="20A1FE7B" w:rsidR="00D73A2B" w:rsidRPr="001316C3" w:rsidRDefault="00D73A2B" w:rsidP="004E5180">
      <w:pPr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 w:rsidRPr="001316C3">
        <w:rPr>
          <w:rFonts w:asciiTheme="minorHAnsi" w:hAnsiTheme="minorHAnsi" w:cstheme="minorHAnsi"/>
          <w:b/>
          <w:bCs/>
          <w:sz w:val="32"/>
          <w:szCs w:val="32"/>
        </w:rPr>
        <w:t>Pan</w:t>
      </w:r>
      <w:r w:rsidR="00606A5D" w:rsidRPr="001316C3">
        <w:rPr>
          <w:rFonts w:asciiTheme="minorHAnsi" w:hAnsiTheme="minorHAnsi" w:cstheme="minorHAnsi"/>
          <w:b/>
          <w:bCs/>
          <w:sz w:val="32"/>
          <w:szCs w:val="32"/>
        </w:rPr>
        <w:t>/Pani</w:t>
      </w:r>
      <w:r w:rsidR="005F2153" w:rsidRPr="001316C3">
        <w:rPr>
          <w:rFonts w:asciiTheme="minorHAnsi" w:hAnsiTheme="minorHAnsi" w:cstheme="minorHAnsi"/>
          <w:b/>
          <w:bCs/>
          <w:sz w:val="32"/>
          <w:szCs w:val="32"/>
        </w:rPr>
        <w:t>*</w:t>
      </w:r>
      <w:r w:rsidRPr="001316C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43743" w:rsidRPr="001316C3">
        <w:rPr>
          <w:rFonts w:asciiTheme="minorHAnsi" w:hAnsiTheme="minorHAnsi" w:cstheme="minorHAnsi"/>
          <w:b/>
          <w:bCs/>
          <w:sz w:val="32"/>
          <w:szCs w:val="32"/>
        </w:rPr>
        <w:t>prof./dr</w:t>
      </w:r>
      <w:r w:rsidR="005F2153" w:rsidRPr="001316C3">
        <w:rPr>
          <w:rFonts w:asciiTheme="minorHAnsi" w:hAnsiTheme="minorHAnsi" w:cstheme="minorHAnsi"/>
          <w:b/>
          <w:bCs/>
          <w:sz w:val="32"/>
          <w:szCs w:val="32"/>
        </w:rPr>
        <w:t>*</w:t>
      </w:r>
      <w:r w:rsidRPr="001316C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06A5D" w:rsidRPr="001316C3">
        <w:rPr>
          <w:rFonts w:asciiTheme="minorHAnsi" w:hAnsiTheme="minorHAnsi" w:cstheme="minorHAnsi"/>
          <w:bCs/>
          <w:sz w:val="32"/>
          <w:szCs w:val="32"/>
        </w:rPr>
        <w:t>………………</w:t>
      </w:r>
      <w:r w:rsidR="00FF1D40" w:rsidRPr="001316C3">
        <w:rPr>
          <w:rFonts w:asciiTheme="minorHAnsi" w:hAnsiTheme="minorHAnsi" w:cstheme="minorHAnsi"/>
          <w:bCs/>
          <w:sz w:val="32"/>
          <w:szCs w:val="32"/>
        </w:rPr>
        <w:t>…</w:t>
      </w:r>
      <w:r w:rsidR="00606A5D" w:rsidRPr="001316C3">
        <w:rPr>
          <w:rFonts w:asciiTheme="minorHAnsi" w:hAnsiTheme="minorHAnsi" w:cstheme="minorHAnsi"/>
          <w:bCs/>
          <w:sz w:val="32"/>
          <w:szCs w:val="32"/>
        </w:rPr>
        <w:t>………</w:t>
      </w:r>
      <w:r w:rsidR="00C43743" w:rsidRPr="001316C3">
        <w:rPr>
          <w:rFonts w:asciiTheme="minorHAnsi" w:hAnsiTheme="minorHAnsi" w:cstheme="minorHAnsi"/>
          <w:bCs/>
          <w:sz w:val="32"/>
          <w:szCs w:val="32"/>
        </w:rPr>
        <w:t>……</w:t>
      </w:r>
      <w:proofErr w:type="gramStart"/>
      <w:r w:rsidR="00C43743" w:rsidRPr="001316C3">
        <w:rPr>
          <w:rFonts w:asciiTheme="minorHAnsi" w:hAnsiTheme="minorHAnsi" w:cstheme="minorHAnsi"/>
          <w:bCs/>
          <w:sz w:val="32"/>
          <w:szCs w:val="32"/>
        </w:rPr>
        <w:t>…….</w:t>
      </w:r>
      <w:proofErr w:type="gramEnd"/>
      <w:r w:rsidR="001316C3">
        <w:rPr>
          <w:rFonts w:asciiTheme="minorHAnsi" w:hAnsiTheme="minorHAnsi" w:cstheme="minorHAnsi"/>
          <w:bCs/>
          <w:sz w:val="32"/>
          <w:szCs w:val="32"/>
        </w:rPr>
        <w:t>.</w:t>
      </w:r>
    </w:p>
    <w:p w14:paraId="67DC3BD3" w14:textId="77777777" w:rsidR="00D73A2B" w:rsidRPr="001316C3" w:rsidRDefault="00D73A2B" w:rsidP="00072202">
      <w:pPr>
        <w:ind w:left="2832"/>
        <w:rPr>
          <w:rFonts w:asciiTheme="minorHAnsi" w:hAnsiTheme="minorHAnsi" w:cstheme="minorHAnsi"/>
        </w:rPr>
      </w:pPr>
    </w:p>
    <w:tbl>
      <w:tblPr>
        <w:tblW w:w="9720" w:type="dxa"/>
        <w:tblInd w:w="-106" w:type="dxa"/>
        <w:tblLook w:val="01E0" w:firstRow="1" w:lastRow="1" w:firstColumn="1" w:lastColumn="1" w:noHBand="0" w:noVBand="0"/>
      </w:tblPr>
      <w:tblGrid>
        <w:gridCol w:w="9720"/>
      </w:tblGrid>
      <w:tr w:rsidR="00D73A2B" w:rsidRPr="001316C3" w14:paraId="406D71F5" w14:textId="77777777">
        <w:tc>
          <w:tcPr>
            <w:tcW w:w="9720" w:type="dxa"/>
          </w:tcPr>
          <w:p w14:paraId="06F00145" w14:textId="34FC056B" w:rsidR="00D73A2B" w:rsidRPr="001316C3" w:rsidRDefault="00D73A2B" w:rsidP="001316C3">
            <w:pPr>
              <w:spacing w:line="276" w:lineRule="auto"/>
              <w:ind w:firstLine="709"/>
              <w:rPr>
                <w:rFonts w:asciiTheme="minorHAnsi" w:hAnsiTheme="minorHAnsi" w:cstheme="minorHAnsi"/>
                <w:sz w:val="28"/>
                <w:szCs w:val="28"/>
              </w:rPr>
            </w:pPr>
            <w:r w:rsidRPr="001316C3">
              <w:rPr>
                <w:rFonts w:asciiTheme="minorHAnsi" w:hAnsiTheme="minorHAnsi" w:cstheme="minorHAnsi"/>
                <w:sz w:val="28"/>
                <w:szCs w:val="28"/>
              </w:rPr>
              <w:t>Proszę Pana</w:t>
            </w:r>
            <w:r w:rsidR="00606A5D" w:rsidRPr="001316C3">
              <w:rPr>
                <w:rFonts w:asciiTheme="minorHAnsi" w:hAnsiTheme="minorHAnsi" w:cstheme="minorHAnsi"/>
                <w:sz w:val="28"/>
                <w:szCs w:val="28"/>
              </w:rPr>
              <w:t>/Panią</w:t>
            </w:r>
            <w:r w:rsidR="005F2153" w:rsidRPr="001316C3">
              <w:rPr>
                <w:rFonts w:asciiTheme="minorHAnsi" w:hAnsiTheme="minorHAnsi" w:cstheme="minorHAnsi"/>
                <w:sz w:val="28"/>
                <w:szCs w:val="28"/>
              </w:rPr>
              <w:t>*</w:t>
            </w:r>
            <w:r w:rsidRPr="001316C3">
              <w:rPr>
                <w:rFonts w:asciiTheme="minorHAnsi" w:hAnsiTheme="minorHAnsi" w:cstheme="minorHAnsi"/>
                <w:sz w:val="28"/>
                <w:szCs w:val="28"/>
              </w:rPr>
              <w:t xml:space="preserve"> o ocenę załączonej pracy </w:t>
            </w:r>
            <w:r w:rsidR="0078218E">
              <w:rPr>
                <w:rFonts w:asciiTheme="minorHAnsi" w:hAnsiTheme="minorHAnsi" w:cstheme="minorHAnsi"/>
                <w:sz w:val="28"/>
                <w:szCs w:val="28"/>
              </w:rPr>
              <w:t>magisterskiej</w:t>
            </w:r>
          </w:p>
        </w:tc>
      </w:tr>
      <w:tr w:rsidR="00D73A2B" w:rsidRPr="001316C3" w14:paraId="091CF6D1" w14:textId="77777777">
        <w:tc>
          <w:tcPr>
            <w:tcW w:w="9720" w:type="dxa"/>
          </w:tcPr>
          <w:p w14:paraId="41B99F31" w14:textId="48D6D63B" w:rsidR="00D73A2B" w:rsidRPr="001316C3" w:rsidRDefault="004E5180" w:rsidP="001316C3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1316C3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D73A2B" w:rsidRPr="001316C3">
              <w:rPr>
                <w:rFonts w:asciiTheme="minorHAnsi" w:hAnsiTheme="minorHAnsi" w:cstheme="minorHAnsi"/>
                <w:sz w:val="28"/>
                <w:szCs w:val="28"/>
              </w:rPr>
              <w:t>tudenta</w:t>
            </w:r>
            <w:r w:rsidRPr="001316C3">
              <w:rPr>
                <w:rFonts w:asciiTheme="minorHAnsi" w:hAnsiTheme="minorHAnsi" w:cstheme="minorHAnsi"/>
                <w:sz w:val="28"/>
                <w:szCs w:val="28"/>
              </w:rPr>
              <w:t>/studentki</w:t>
            </w:r>
            <w:r w:rsidR="005F2153" w:rsidRPr="001316C3">
              <w:rPr>
                <w:rFonts w:asciiTheme="minorHAnsi" w:hAnsiTheme="minorHAnsi" w:cstheme="minorHAnsi"/>
                <w:sz w:val="28"/>
                <w:szCs w:val="28"/>
              </w:rPr>
              <w:t>*</w:t>
            </w:r>
            <w:r w:rsidR="00D73A2B" w:rsidRPr="001316C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D73A2B" w:rsidRPr="001316C3">
              <w:rPr>
                <w:rFonts w:asciiTheme="minorHAnsi" w:hAnsiTheme="minorHAnsi" w:cstheme="minorHAnsi"/>
              </w:rPr>
              <w:t>………………………</w:t>
            </w:r>
            <w:proofErr w:type="gramStart"/>
            <w:r w:rsidR="00D73A2B" w:rsidRPr="001316C3">
              <w:rPr>
                <w:rFonts w:asciiTheme="minorHAnsi" w:hAnsiTheme="minorHAnsi" w:cstheme="minorHAnsi"/>
              </w:rPr>
              <w:t>…….</w:t>
            </w:r>
            <w:proofErr w:type="gramEnd"/>
            <w:r w:rsidR="00D73A2B" w:rsidRPr="001316C3">
              <w:rPr>
                <w:rFonts w:asciiTheme="minorHAnsi" w:hAnsiTheme="minorHAnsi" w:cstheme="minorHAnsi"/>
              </w:rPr>
              <w:t>.………………………………………………</w:t>
            </w:r>
            <w:r w:rsidR="001316C3" w:rsidRPr="001316C3">
              <w:rPr>
                <w:rFonts w:asciiTheme="minorHAnsi" w:hAnsiTheme="minorHAnsi" w:cstheme="minorHAnsi"/>
              </w:rPr>
              <w:t>…………………………</w:t>
            </w:r>
            <w:r w:rsidR="001316C3">
              <w:rPr>
                <w:rFonts w:asciiTheme="minorHAnsi" w:hAnsiTheme="minorHAnsi" w:cstheme="minorHAnsi"/>
              </w:rPr>
              <w:t>………</w:t>
            </w:r>
          </w:p>
        </w:tc>
      </w:tr>
      <w:tr w:rsidR="00D73A2B" w:rsidRPr="001316C3" w14:paraId="2FE0751F" w14:textId="77777777">
        <w:tc>
          <w:tcPr>
            <w:tcW w:w="9720" w:type="dxa"/>
          </w:tcPr>
          <w:p w14:paraId="37356580" w14:textId="77777777" w:rsidR="00D73A2B" w:rsidRPr="001316C3" w:rsidRDefault="00D73A2B" w:rsidP="00E11128">
            <w:pPr>
              <w:spacing w:before="12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683B479" w14:textId="77777777" w:rsidR="00D73A2B" w:rsidRPr="001316C3" w:rsidRDefault="00D73A2B" w:rsidP="00FD29E5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5AF38AF" w14:textId="77777777" w:rsidR="009C3561" w:rsidRPr="001316C3" w:rsidRDefault="009C3561" w:rsidP="00E11128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1E6A4A" w14:textId="6CFE2143" w:rsidR="00D73A2B" w:rsidRPr="001316C3" w:rsidRDefault="00CC2B01" w:rsidP="00E11128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316C3">
              <w:rPr>
                <w:rFonts w:asciiTheme="minorHAnsi" w:hAnsiTheme="minorHAnsi" w:cstheme="minorHAnsi"/>
                <w:sz w:val="16"/>
                <w:szCs w:val="16"/>
              </w:rPr>
              <w:t>DYREKTOR INSTYTUTU</w:t>
            </w:r>
            <w:r w:rsidR="009C3561" w:rsidRPr="001316C3">
              <w:rPr>
                <w:rFonts w:asciiTheme="minorHAnsi" w:hAnsiTheme="minorHAnsi" w:cstheme="minorHAnsi"/>
                <w:sz w:val="16"/>
                <w:szCs w:val="16"/>
              </w:rPr>
              <w:t>/ KIEROWNIK KATEDRY</w:t>
            </w:r>
            <w:r w:rsidR="00D73A2B" w:rsidRPr="001316C3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</w:tbl>
    <w:p w14:paraId="50F9F0BD" w14:textId="77777777" w:rsidR="00D73A2B" w:rsidRPr="001316C3" w:rsidRDefault="00D73A2B" w:rsidP="00072202">
      <w:pPr>
        <w:rPr>
          <w:rFonts w:asciiTheme="minorHAnsi" w:hAnsiTheme="minorHAnsi" w:cstheme="minorHAnsi"/>
          <w:sz w:val="16"/>
          <w:szCs w:val="16"/>
        </w:rPr>
      </w:pPr>
    </w:p>
    <w:p w14:paraId="1F9571A2" w14:textId="77777777" w:rsidR="00D73A2B" w:rsidRPr="001316C3" w:rsidRDefault="00D73A2B" w:rsidP="00072202">
      <w:pPr>
        <w:rPr>
          <w:rFonts w:asciiTheme="minorHAnsi" w:hAnsiTheme="minorHAnsi" w:cstheme="minorHAnsi"/>
          <w:sz w:val="16"/>
          <w:szCs w:val="16"/>
        </w:rPr>
      </w:pPr>
    </w:p>
    <w:p w14:paraId="433507B4" w14:textId="2D88643C" w:rsidR="00D73A2B" w:rsidRPr="001316C3" w:rsidRDefault="00D73A2B" w:rsidP="00072202">
      <w:pPr>
        <w:jc w:val="center"/>
        <w:rPr>
          <w:rFonts w:asciiTheme="minorHAnsi" w:hAnsiTheme="minorHAnsi" w:cstheme="minorHAnsi"/>
          <w:sz w:val="16"/>
          <w:szCs w:val="16"/>
        </w:rPr>
      </w:pPr>
      <w:r w:rsidRPr="001316C3">
        <w:rPr>
          <w:rFonts w:asciiTheme="minorHAnsi" w:hAnsiTheme="minorHAnsi" w:cstheme="minorHAnsi"/>
          <w:b/>
          <w:bCs/>
          <w:spacing w:val="60"/>
          <w:sz w:val="32"/>
          <w:szCs w:val="32"/>
        </w:rPr>
        <w:t xml:space="preserve">RECENZJA PRACY </w:t>
      </w:r>
      <w:r w:rsidR="0078218E">
        <w:rPr>
          <w:rFonts w:asciiTheme="minorHAnsi" w:hAnsiTheme="minorHAnsi" w:cstheme="minorHAnsi"/>
          <w:b/>
          <w:bCs/>
          <w:caps/>
          <w:spacing w:val="60"/>
          <w:sz w:val="32"/>
          <w:szCs w:val="32"/>
        </w:rPr>
        <w:t>MAGISTER</w:t>
      </w:r>
      <w:r w:rsidR="009C76F1">
        <w:rPr>
          <w:rFonts w:asciiTheme="minorHAnsi" w:hAnsiTheme="minorHAnsi" w:cstheme="minorHAnsi"/>
          <w:b/>
          <w:bCs/>
          <w:caps/>
          <w:spacing w:val="60"/>
          <w:sz w:val="32"/>
          <w:szCs w:val="32"/>
        </w:rPr>
        <w:t>skiej</w:t>
      </w:r>
      <w:r w:rsidRPr="001316C3">
        <w:rPr>
          <w:rFonts w:asciiTheme="minorHAnsi" w:hAnsiTheme="minorHAnsi" w:cstheme="minorHAnsi"/>
          <w:b/>
          <w:bCs/>
          <w:caps/>
          <w:spacing w:val="60"/>
          <w:sz w:val="32"/>
          <w:szCs w:val="32"/>
        </w:rPr>
        <w:t xml:space="preserve">  </w:t>
      </w:r>
    </w:p>
    <w:tbl>
      <w:tblPr>
        <w:tblW w:w="9758" w:type="dxa"/>
        <w:tblInd w:w="-108" w:type="dxa"/>
        <w:tblLook w:val="01E0" w:firstRow="1" w:lastRow="1" w:firstColumn="1" w:lastColumn="1" w:noHBand="0" w:noVBand="0"/>
      </w:tblPr>
      <w:tblGrid>
        <w:gridCol w:w="9758"/>
      </w:tblGrid>
      <w:tr w:rsidR="00D73A2B" w:rsidRPr="001316C3" w14:paraId="03EC6349" w14:textId="77777777" w:rsidTr="00FA0AAA">
        <w:tc>
          <w:tcPr>
            <w:tcW w:w="9758" w:type="dxa"/>
          </w:tcPr>
          <w:p w14:paraId="6475528A" w14:textId="07A6FF00" w:rsidR="00D73A2B" w:rsidRPr="001316C3" w:rsidRDefault="00D73A2B" w:rsidP="00372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Temat pracy …………………………………………………………………………………</w:t>
            </w:r>
            <w:proofErr w:type="gramStart"/>
            <w:r w:rsidRPr="001316C3">
              <w:rPr>
                <w:rFonts w:asciiTheme="minorHAnsi" w:hAnsiTheme="minorHAnsi" w:cstheme="minorHAnsi"/>
              </w:rPr>
              <w:t>…….</w:t>
            </w:r>
            <w:proofErr w:type="gramEnd"/>
            <w:r w:rsidRPr="001316C3">
              <w:rPr>
                <w:rFonts w:asciiTheme="minorHAnsi" w:hAnsiTheme="minorHAnsi" w:cstheme="minorHAnsi"/>
              </w:rPr>
              <w:t>…</w:t>
            </w:r>
            <w:r w:rsidR="001316C3">
              <w:rPr>
                <w:rFonts w:asciiTheme="minorHAnsi" w:hAnsiTheme="minorHAnsi" w:cstheme="minorHAnsi"/>
              </w:rPr>
              <w:t>…………………………………</w:t>
            </w:r>
            <w:proofErr w:type="gramStart"/>
            <w:r w:rsidR="001316C3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D73A2B" w:rsidRPr="001316C3" w14:paraId="6A364B1E" w14:textId="77777777" w:rsidTr="00FA0AAA">
        <w:tc>
          <w:tcPr>
            <w:tcW w:w="9758" w:type="dxa"/>
          </w:tcPr>
          <w:p w14:paraId="1EA99142" w14:textId="0A07DD9C" w:rsidR="00D73A2B" w:rsidRPr="001316C3" w:rsidRDefault="00D73A2B" w:rsidP="00372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……………………………………………………………………………………………….………</w:t>
            </w:r>
            <w:r w:rsidR="001316C3">
              <w:rPr>
                <w:rFonts w:asciiTheme="minorHAnsi" w:hAnsiTheme="minorHAnsi" w:cstheme="minorHAnsi"/>
              </w:rPr>
              <w:t>………………………………………………</w:t>
            </w:r>
          </w:p>
        </w:tc>
      </w:tr>
      <w:tr w:rsidR="00D73A2B" w:rsidRPr="001316C3" w14:paraId="2297BD52" w14:textId="77777777" w:rsidTr="00FA0AAA">
        <w:tc>
          <w:tcPr>
            <w:tcW w:w="9758" w:type="dxa"/>
          </w:tcPr>
          <w:p w14:paraId="4FDB13E9" w14:textId="489638A5" w:rsidR="00D73A2B" w:rsidRPr="001316C3" w:rsidRDefault="00D73A2B" w:rsidP="00372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Imię i nazwisko studenta</w:t>
            </w:r>
            <w:r w:rsidR="005F2153" w:rsidRPr="001316C3">
              <w:rPr>
                <w:rFonts w:asciiTheme="minorHAnsi" w:hAnsiTheme="minorHAnsi" w:cstheme="minorHAnsi"/>
              </w:rPr>
              <w:t>/studentki*</w:t>
            </w:r>
            <w:r w:rsidRPr="001316C3">
              <w:rPr>
                <w:rFonts w:asciiTheme="minorHAnsi" w:hAnsiTheme="minorHAnsi" w:cstheme="minorHAnsi"/>
              </w:rPr>
              <w:t xml:space="preserve"> …………………………………………………………………</w:t>
            </w:r>
            <w:r w:rsidR="001316C3">
              <w:rPr>
                <w:rFonts w:asciiTheme="minorHAnsi" w:hAnsiTheme="minorHAnsi" w:cstheme="minorHAnsi"/>
              </w:rPr>
              <w:t>……………………</w:t>
            </w:r>
            <w:proofErr w:type="gramStart"/>
            <w:r w:rsidR="001316C3">
              <w:rPr>
                <w:rFonts w:asciiTheme="minorHAnsi" w:hAnsiTheme="minorHAnsi" w:cstheme="minorHAnsi"/>
              </w:rPr>
              <w:t>…….</w:t>
            </w:r>
            <w:proofErr w:type="gramEnd"/>
            <w:r w:rsidR="001316C3">
              <w:rPr>
                <w:rFonts w:asciiTheme="minorHAnsi" w:hAnsiTheme="minorHAnsi" w:cstheme="minorHAnsi"/>
              </w:rPr>
              <w:t>.</w:t>
            </w:r>
          </w:p>
        </w:tc>
      </w:tr>
      <w:tr w:rsidR="00D73A2B" w:rsidRPr="001316C3" w14:paraId="5B7F2F36" w14:textId="77777777" w:rsidTr="00FA0AAA">
        <w:tc>
          <w:tcPr>
            <w:tcW w:w="9758" w:type="dxa"/>
          </w:tcPr>
          <w:p w14:paraId="3246A6F1" w14:textId="4B499AD3" w:rsidR="00D73A2B" w:rsidRPr="001316C3" w:rsidRDefault="00D73A2B" w:rsidP="00372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Nr albumu ………… seminarium profesora /</w:t>
            </w:r>
            <w:r w:rsidR="0082605C" w:rsidRPr="001316C3">
              <w:rPr>
                <w:rFonts w:asciiTheme="minorHAnsi" w:hAnsiTheme="minorHAnsi" w:cstheme="minorHAnsi"/>
              </w:rPr>
              <w:t>doktora</w:t>
            </w:r>
            <w:r w:rsidR="005F2153" w:rsidRPr="001316C3">
              <w:rPr>
                <w:rFonts w:asciiTheme="minorHAnsi" w:hAnsiTheme="minorHAnsi" w:cstheme="minorHAnsi"/>
              </w:rPr>
              <w:t>*</w:t>
            </w:r>
            <w:r w:rsidR="0082605C" w:rsidRPr="001316C3">
              <w:rPr>
                <w:rFonts w:asciiTheme="minorHAnsi" w:hAnsiTheme="minorHAnsi" w:cstheme="minorHAnsi"/>
              </w:rPr>
              <w:t xml:space="preserve"> …</w:t>
            </w:r>
            <w:r w:rsidRPr="001316C3">
              <w:rPr>
                <w:rFonts w:asciiTheme="minorHAnsi" w:hAnsiTheme="minorHAnsi" w:cstheme="minorHAnsi"/>
              </w:rPr>
              <w:t>…………………………………………...</w:t>
            </w:r>
            <w:r w:rsidR="001316C3">
              <w:rPr>
                <w:rFonts w:asciiTheme="minorHAnsi" w:hAnsiTheme="minorHAnsi" w:cstheme="minorHAnsi"/>
              </w:rPr>
              <w:t>........................</w:t>
            </w:r>
          </w:p>
        </w:tc>
      </w:tr>
      <w:tr w:rsidR="00D73A2B" w:rsidRPr="001316C3" w14:paraId="5B2E6CC0" w14:textId="77777777" w:rsidTr="00FA0AAA">
        <w:tc>
          <w:tcPr>
            <w:tcW w:w="9758" w:type="dxa"/>
          </w:tcPr>
          <w:p w14:paraId="45857EB5" w14:textId="229474E1" w:rsidR="00EC4468" w:rsidRPr="001316C3" w:rsidRDefault="00D73A2B" w:rsidP="00372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Instytut</w:t>
            </w:r>
            <w:r w:rsidR="00CF1FC6" w:rsidRPr="001316C3">
              <w:rPr>
                <w:rFonts w:asciiTheme="minorHAnsi" w:hAnsiTheme="minorHAnsi" w:cstheme="minorHAnsi"/>
              </w:rPr>
              <w:t>/</w:t>
            </w:r>
            <w:r w:rsidR="0082605C" w:rsidRPr="001316C3">
              <w:rPr>
                <w:rFonts w:asciiTheme="minorHAnsi" w:hAnsiTheme="minorHAnsi" w:cstheme="minorHAnsi"/>
              </w:rPr>
              <w:t>Katedra</w:t>
            </w:r>
            <w:r w:rsidR="005F2153" w:rsidRPr="001316C3">
              <w:rPr>
                <w:rFonts w:asciiTheme="minorHAnsi" w:hAnsiTheme="minorHAnsi" w:cstheme="minorHAnsi"/>
              </w:rPr>
              <w:t>*</w:t>
            </w:r>
            <w:r w:rsidR="0082605C" w:rsidRPr="001316C3">
              <w:rPr>
                <w:rFonts w:asciiTheme="minorHAnsi" w:hAnsiTheme="minorHAnsi" w:cstheme="minorHAnsi"/>
              </w:rPr>
              <w:t xml:space="preserve"> …</w:t>
            </w:r>
            <w:r w:rsidRPr="001316C3">
              <w:rPr>
                <w:rFonts w:asciiTheme="minorHAnsi" w:hAnsiTheme="minorHAnsi" w:cstheme="minorHAnsi"/>
              </w:rPr>
              <w:t>…………………………………………</w:t>
            </w:r>
            <w:r w:rsidR="00C32F3B" w:rsidRPr="001316C3">
              <w:rPr>
                <w:rFonts w:asciiTheme="minorHAnsi" w:hAnsiTheme="minorHAnsi" w:cstheme="minorHAnsi"/>
              </w:rPr>
              <w:t>………………………………………</w:t>
            </w:r>
            <w:r w:rsidR="001316C3">
              <w:rPr>
                <w:rFonts w:asciiTheme="minorHAnsi" w:hAnsiTheme="minorHAnsi" w:cstheme="minorHAnsi"/>
              </w:rPr>
              <w:t>………………………………</w:t>
            </w:r>
            <w:proofErr w:type="gramStart"/>
            <w:r w:rsidR="001316C3">
              <w:rPr>
                <w:rFonts w:asciiTheme="minorHAnsi" w:hAnsiTheme="minorHAnsi" w:cstheme="minorHAnsi"/>
              </w:rPr>
              <w:t>…….</w:t>
            </w:r>
            <w:proofErr w:type="gramEnd"/>
            <w:r w:rsidR="001316C3">
              <w:rPr>
                <w:rFonts w:asciiTheme="minorHAnsi" w:hAnsiTheme="minorHAnsi" w:cstheme="minorHAnsi"/>
              </w:rPr>
              <w:t>.</w:t>
            </w:r>
          </w:p>
          <w:p w14:paraId="39430548" w14:textId="3FF67D57" w:rsidR="00FB7C99" w:rsidRPr="001316C3" w:rsidRDefault="00684EAA" w:rsidP="003720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MER</w:t>
            </w:r>
            <w:r w:rsidR="00FE3BFB"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TORYCZNA OCENA PRACY</w:t>
            </w:r>
          </w:p>
        </w:tc>
      </w:tr>
      <w:tr w:rsidR="00D73A2B" w:rsidRPr="001316C3" w14:paraId="1CAE2C1E" w14:textId="77777777" w:rsidTr="008F5BE9">
        <w:trPr>
          <w:trHeight w:val="1697"/>
        </w:trPr>
        <w:tc>
          <w:tcPr>
            <w:tcW w:w="9758" w:type="dxa"/>
          </w:tcPr>
          <w:tbl>
            <w:tblPr>
              <w:tblStyle w:val="Tabela-Siatka"/>
              <w:tblW w:w="9493" w:type="dxa"/>
              <w:tblLook w:val="04A0" w:firstRow="1" w:lastRow="0" w:firstColumn="1" w:lastColumn="0" w:noHBand="0" w:noVBand="1"/>
            </w:tblPr>
            <w:tblGrid>
              <w:gridCol w:w="8595"/>
              <w:gridCol w:w="898"/>
            </w:tblGrid>
            <w:tr w:rsidR="00684EAA" w:rsidRPr="001316C3" w14:paraId="100F1340" w14:textId="6E4E5E76" w:rsidTr="00324700">
              <w:trPr>
                <w:trHeight w:val="182"/>
              </w:trPr>
              <w:tc>
                <w:tcPr>
                  <w:tcW w:w="8926" w:type="dxa"/>
                  <w:vAlign w:val="center"/>
                </w:tcPr>
                <w:p w14:paraId="7AE6A51C" w14:textId="7A2D589F" w:rsidR="00684EAA" w:rsidRPr="001316C3" w:rsidRDefault="00F1164E" w:rsidP="00EC446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KRYTERIA OCENY</w:t>
                  </w:r>
                </w:p>
              </w:tc>
              <w:tc>
                <w:tcPr>
                  <w:tcW w:w="567" w:type="dxa"/>
                  <w:vAlign w:val="center"/>
                </w:tcPr>
                <w:p w14:paraId="4F8AC6FB" w14:textId="1516AA32" w:rsidR="00684EAA" w:rsidRPr="001316C3" w:rsidRDefault="00684EAA" w:rsidP="00684EAA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PUNKTY</w:t>
                  </w:r>
                </w:p>
              </w:tc>
            </w:tr>
            <w:tr w:rsidR="00684EAA" w:rsidRPr="001316C3" w14:paraId="405774EA" w14:textId="526AF8B9" w:rsidTr="00324700">
              <w:tc>
                <w:tcPr>
                  <w:tcW w:w="8926" w:type="dxa"/>
                  <w:shd w:val="clear" w:color="auto" w:fill="D0CECE" w:themeFill="background2" w:themeFillShade="E6"/>
                </w:tcPr>
                <w:p w14:paraId="2D6249A1" w14:textId="00E76855" w:rsidR="00684EAA" w:rsidRPr="001316C3" w:rsidRDefault="00684EAA" w:rsidP="00517E0C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FA31F2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Cel pracy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stopień jasności, precyzji i zasadności sformułowania celu pracy w odniesieniu do podjętej problematyki.</w:t>
                  </w:r>
                </w:p>
              </w:tc>
              <w:tc>
                <w:tcPr>
                  <w:tcW w:w="567" w:type="dxa"/>
                  <w:shd w:val="clear" w:color="auto" w:fill="D0CECE" w:themeFill="background2" w:themeFillShade="E6"/>
                </w:tcPr>
                <w:p w14:paraId="6CD4A739" w14:textId="40261AF4" w:rsidR="00684EAA" w:rsidRPr="001316C3" w:rsidRDefault="00684EAA" w:rsidP="00684EAA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684EAA" w:rsidRPr="001316C3" w14:paraId="48F8ED4C" w14:textId="77777777" w:rsidTr="00324700">
              <w:tc>
                <w:tcPr>
                  <w:tcW w:w="8926" w:type="dxa"/>
                </w:tcPr>
                <w:p w14:paraId="689C4F24" w14:textId="709A1F09" w:rsidR="00684EAA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55170388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3A92817" w14:textId="77777777" w:rsidR="008F5BE9" w:rsidRPr="001316C3" w:rsidRDefault="008F5BE9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B73EA87" w14:textId="77777777" w:rsidR="00684EAA" w:rsidRPr="001316C3" w:rsidRDefault="00684EAA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4EAA" w:rsidRPr="001316C3" w14:paraId="0FE20202" w14:textId="352023A1" w:rsidTr="00324700">
              <w:trPr>
                <w:trHeight w:val="434"/>
              </w:trPr>
              <w:tc>
                <w:tcPr>
                  <w:tcW w:w="8926" w:type="dxa"/>
                  <w:shd w:val="clear" w:color="auto" w:fill="D0CECE" w:themeFill="background2" w:themeFillShade="E6"/>
                </w:tcPr>
                <w:p w14:paraId="762D1C42" w14:textId="7FA2D267" w:rsidR="005D37F5" w:rsidRPr="001316C3" w:rsidRDefault="00684EAA" w:rsidP="00517E0C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2. </w:t>
                  </w:r>
                  <w:r w:rsidR="00143418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Problem, pytania</w:t>
                  </w:r>
                  <w:r w:rsidR="0078218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="00143418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hipotezy badawcze: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poprawność i spójność sformułowania problemu badawczego, pytań badawczych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oraz 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hipotez badawczych.</w:t>
                  </w:r>
                </w:p>
              </w:tc>
              <w:tc>
                <w:tcPr>
                  <w:tcW w:w="567" w:type="dxa"/>
                  <w:shd w:val="clear" w:color="auto" w:fill="D0CECE" w:themeFill="background2" w:themeFillShade="E6"/>
                </w:tcPr>
                <w:p w14:paraId="2D039CF3" w14:textId="4B212A04" w:rsidR="00684EAA" w:rsidRPr="001316C3" w:rsidRDefault="00684EAA" w:rsidP="00684EAA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684EAA" w:rsidRPr="001316C3" w14:paraId="019FE000" w14:textId="77777777" w:rsidTr="00324700">
              <w:tc>
                <w:tcPr>
                  <w:tcW w:w="8926" w:type="dxa"/>
                </w:tcPr>
                <w:p w14:paraId="3BFF1C98" w14:textId="63A58C10" w:rsidR="00684EAA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71F3215C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CC48D54" w14:textId="77777777" w:rsidR="008F5BE9" w:rsidRPr="001316C3" w:rsidRDefault="008F5BE9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B6EB845" w14:textId="77777777" w:rsidR="00684EAA" w:rsidRPr="00372097" w:rsidRDefault="00684EAA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4EAA" w:rsidRPr="001316C3" w14:paraId="7E9E6035" w14:textId="7EA8D85C" w:rsidTr="00324700">
              <w:tc>
                <w:tcPr>
                  <w:tcW w:w="8926" w:type="dxa"/>
                  <w:shd w:val="clear" w:color="auto" w:fill="D0CECE" w:themeFill="background2" w:themeFillShade="E6"/>
                </w:tcPr>
                <w:p w14:paraId="230FCA0C" w14:textId="2EFAEA4E" w:rsidR="00684EAA" w:rsidRPr="001316C3" w:rsidRDefault="00517E0C" w:rsidP="00517E0C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3. Dobór metod badawczych: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zasadność doboru metody (lub metod) badawczych</w:t>
                  </w:r>
                  <w:r w:rsidR="00143418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i </w:t>
                  </w:r>
                  <w:r w:rsidR="007973A6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dostosowanie do celu pracy</w:t>
                  </w:r>
                  <w:r w:rsidR="007D6277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D0CECE" w:themeFill="background2" w:themeFillShade="E6"/>
                </w:tcPr>
                <w:p w14:paraId="2E814991" w14:textId="16153756" w:rsidR="00684EAA" w:rsidRPr="001316C3" w:rsidRDefault="00684EAA" w:rsidP="00684EAA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</w:tr>
            <w:tr w:rsidR="00684EAA" w:rsidRPr="001316C3" w14:paraId="0B23FF36" w14:textId="77777777" w:rsidTr="00324700">
              <w:tc>
                <w:tcPr>
                  <w:tcW w:w="8926" w:type="dxa"/>
                </w:tcPr>
                <w:p w14:paraId="265E4790" w14:textId="60FB1BF3" w:rsidR="00684EAA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0498B2A2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04EFBDC" w14:textId="77777777" w:rsidR="008F5BE9" w:rsidRPr="001316C3" w:rsidRDefault="008F5BE9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121075B" w14:textId="77777777" w:rsidR="00684EAA" w:rsidRPr="00372097" w:rsidRDefault="00684EAA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663C" w:rsidRPr="001316C3" w14:paraId="42429A8D" w14:textId="30F01B2A" w:rsidTr="00324700">
              <w:tc>
                <w:tcPr>
                  <w:tcW w:w="8926" w:type="dxa"/>
                  <w:shd w:val="clear" w:color="auto" w:fill="D0CECE" w:themeFill="background2" w:themeFillShade="E6"/>
                </w:tcPr>
                <w:p w14:paraId="33CD9803" w14:textId="7856C6E3" w:rsidR="00684EAA" w:rsidRPr="001316C3" w:rsidRDefault="00517E0C" w:rsidP="00517E0C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4. </w:t>
                  </w:r>
                  <w:r w:rsidR="00DD3F5F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Prawidłowość z</w:t>
                  </w: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astosowani</w:t>
                  </w:r>
                  <w:r w:rsidR="00DD3F5F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a </w:t>
                  </w: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metod badawczych: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zakre</w:t>
                  </w:r>
                  <w:r w:rsidR="00B54AA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 i 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poprawność </w:t>
                  </w:r>
                  <w:r w:rsidR="00B54AA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użycia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wybranych metod badawczych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D0CECE" w:themeFill="background2" w:themeFillShade="E6"/>
                </w:tcPr>
                <w:p w14:paraId="064EEBC9" w14:textId="3D89ABA1" w:rsidR="00684EAA" w:rsidRPr="001316C3" w:rsidRDefault="00AA663C" w:rsidP="00AA663C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AA663C" w:rsidRPr="001316C3" w14:paraId="60D79851" w14:textId="77777777" w:rsidTr="00324700">
              <w:tc>
                <w:tcPr>
                  <w:tcW w:w="8926" w:type="dxa"/>
                </w:tcPr>
                <w:p w14:paraId="79507179" w14:textId="1C6C26D3" w:rsidR="00AA663C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1AD511F9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750780" w14:textId="77777777" w:rsidR="008F5BE9" w:rsidRPr="001316C3" w:rsidRDefault="008F5BE9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AAD991C" w14:textId="77777777" w:rsidR="00AA663C" w:rsidRPr="00372097" w:rsidRDefault="00AA663C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663C" w:rsidRPr="001316C3" w14:paraId="6F8BEF13" w14:textId="77777777" w:rsidTr="00324700">
              <w:tc>
                <w:tcPr>
                  <w:tcW w:w="8926" w:type="dxa"/>
                  <w:shd w:val="clear" w:color="auto" w:fill="D0CECE" w:themeFill="background2" w:themeFillShade="E6"/>
                </w:tcPr>
                <w:p w14:paraId="79FD74A2" w14:textId="5ACF17B4" w:rsidR="00AA663C" w:rsidRPr="001316C3" w:rsidRDefault="00517E0C" w:rsidP="007222A1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5. Dobór i wykorzystanie źródeł: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trafność, aktualność oraz różnorodność wykorzystanych źródeł literaturowych i/lub </w:t>
                  </w:r>
                  <w:r w:rsidR="00FA31F2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danych 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empirycznych, z uwzględnieniem </w:t>
                  </w:r>
                  <w:r w:rsidR="00FA31F2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literatury obcojęzycznej.</w:t>
                  </w:r>
                </w:p>
              </w:tc>
              <w:tc>
                <w:tcPr>
                  <w:tcW w:w="567" w:type="dxa"/>
                  <w:shd w:val="clear" w:color="auto" w:fill="D0CECE" w:themeFill="background2" w:themeFillShade="E6"/>
                </w:tcPr>
                <w:p w14:paraId="0B70557A" w14:textId="718C6186" w:rsidR="00AA663C" w:rsidRPr="001316C3" w:rsidRDefault="00AA663C" w:rsidP="00AA663C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512140" w:rsidRPr="001316C3" w14:paraId="02597F4C" w14:textId="77777777" w:rsidTr="00324700">
              <w:tc>
                <w:tcPr>
                  <w:tcW w:w="8926" w:type="dxa"/>
                  <w:shd w:val="clear" w:color="auto" w:fill="auto"/>
                </w:tcPr>
                <w:p w14:paraId="015E4BCB" w14:textId="7C1A358E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798AB120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0763147" w14:textId="77777777" w:rsidR="008F5BE9" w:rsidRPr="001316C3" w:rsidRDefault="008F5BE9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14D6CF3" w14:textId="577D5DDD" w:rsidR="00512140" w:rsidRPr="00372097" w:rsidRDefault="00512140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140" w:rsidRPr="001316C3" w14:paraId="10B44C38" w14:textId="77777777" w:rsidTr="00324700">
              <w:tc>
                <w:tcPr>
                  <w:tcW w:w="8926" w:type="dxa"/>
                  <w:shd w:val="clear" w:color="auto" w:fill="D0CECE" w:themeFill="background2" w:themeFillShade="E6"/>
                </w:tcPr>
                <w:p w14:paraId="3BD0652F" w14:textId="43E59C30" w:rsidR="00512140" w:rsidRPr="001316C3" w:rsidRDefault="00512140" w:rsidP="00517E0C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6. 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Realizacja założeń badawczych: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stopień realizacji celu pracy</w:t>
                  </w:r>
                  <w:r w:rsidR="00A15123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521D2B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w tym udzielenie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odpowiedzi na pytania badawcze oraz weryfikacj</w:t>
                  </w:r>
                  <w:r w:rsidR="00521D2B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hipotez </w:t>
                  </w:r>
                  <w:r w:rsidR="00A15123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badawczych</w:t>
                  </w:r>
                  <w:r w:rsidR="003D5D7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D0CECE" w:themeFill="background2" w:themeFillShade="E6"/>
                </w:tcPr>
                <w:p w14:paraId="44C690F8" w14:textId="5924C7C9" w:rsidR="00512140" w:rsidRPr="001316C3" w:rsidRDefault="00512140" w:rsidP="00AA663C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5 </w:t>
                  </w:r>
                </w:p>
              </w:tc>
            </w:tr>
            <w:tr w:rsidR="00512140" w:rsidRPr="001316C3" w14:paraId="79E58FD8" w14:textId="77777777" w:rsidTr="00324700">
              <w:tc>
                <w:tcPr>
                  <w:tcW w:w="8926" w:type="dxa"/>
                  <w:shd w:val="clear" w:color="auto" w:fill="auto"/>
                </w:tcPr>
                <w:p w14:paraId="16C7EC46" w14:textId="14857EAD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77E9BCA7" w14:textId="77777777" w:rsidR="00DD3F5F" w:rsidRPr="001316C3" w:rsidRDefault="00DD3F5F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DF535E1" w14:textId="77777777" w:rsidR="008F5BE9" w:rsidRPr="001316C3" w:rsidRDefault="008F5BE9" w:rsidP="00EE61FD">
                  <w:pPr>
                    <w:ind w:right="-6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320BC52" w14:textId="77777777" w:rsidR="00512140" w:rsidRPr="00372097" w:rsidRDefault="00512140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7E0C" w:rsidRPr="001316C3" w14:paraId="482BA083" w14:textId="77777777" w:rsidTr="00324700">
              <w:tc>
                <w:tcPr>
                  <w:tcW w:w="8926" w:type="dxa"/>
                  <w:shd w:val="clear" w:color="auto" w:fill="D0CECE" w:themeFill="background2" w:themeFillShade="E6"/>
                </w:tcPr>
                <w:p w14:paraId="6ADE5314" w14:textId="513BDB84" w:rsidR="00517E0C" w:rsidRPr="001316C3" w:rsidRDefault="00DD3F5F" w:rsidP="00521D2B">
                  <w:pPr>
                    <w:ind w:right="-64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. Wnioski</w:t>
                  </w:r>
                  <w:r w:rsidR="009B2E47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="0098273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logika wywodu, trafność oraz zgodność sformułowanych wniosków z wynikami przeprowadzonych analiz, badań empirycznych, przeglądów literatury, studiów przypadków lub innych podejść badawczych.</w:t>
                  </w:r>
                </w:p>
              </w:tc>
              <w:tc>
                <w:tcPr>
                  <w:tcW w:w="567" w:type="dxa"/>
                  <w:shd w:val="clear" w:color="auto" w:fill="D0CECE" w:themeFill="background2" w:themeFillShade="E6"/>
                </w:tcPr>
                <w:p w14:paraId="6E262378" w14:textId="72E7F278" w:rsidR="00517E0C" w:rsidRPr="001316C3" w:rsidRDefault="00517E0C" w:rsidP="00AA663C">
                  <w:pPr>
                    <w:ind w:right="-6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5 </w:t>
                  </w:r>
                </w:p>
              </w:tc>
            </w:tr>
            <w:tr w:rsidR="00517E0C" w:rsidRPr="001316C3" w14:paraId="1F1587AE" w14:textId="77777777" w:rsidTr="00324700">
              <w:tc>
                <w:tcPr>
                  <w:tcW w:w="8926" w:type="dxa"/>
                  <w:shd w:val="clear" w:color="auto" w:fill="auto"/>
                </w:tcPr>
                <w:p w14:paraId="5F9F928F" w14:textId="60597083" w:rsidR="00517E0C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580E08D4" w14:textId="77777777" w:rsidR="00517E0C" w:rsidRPr="00372097" w:rsidRDefault="00517E0C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576CA75" w14:textId="7D9B9073" w:rsidR="00982731" w:rsidRPr="00372097" w:rsidRDefault="00982731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941DF04" w14:textId="77777777" w:rsidR="00517E0C" w:rsidRPr="00372097" w:rsidRDefault="00517E0C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140" w:rsidRPr="001316C3" w14:paraId="4E95E639" w14:textId="77777777" w:rsidTr="00324700">
              <w:trPr>
                <w:trHeight w:val="380"/>
              </w:trPr>
              <w:tc>
                <w:tcPr>
                  <w:tcW w:w="8926" w:type="dxa"/>
                  <w:shd w:val="clear" w:color="auto" w:fill="auto"/>
                  <w:vAlign w:val="center"/>
                </w:tcPr>
                <w:p w14:paraId="22916BA2" w14:textId="7771CBD8" w:rsidR="00512140" w:rsidRPr="001316C3" w:rsidRDefault="00512140" w:rsidP="008912B3">
                  <w:pPr>
                    <w:ind w:right="-64"/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Suma punktów</w:t>
                  </w:r>
                  <w:r w:rsidR="00FA0AAA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0</w:t>
                  </w:r>
                  <w:r w:rsidR="00FA0AAA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FDAF92C" w14:textId="77777777" w:rsidR="00480A6E" w:rsidRPr="00372097" w:rsidRDefault="00480A6E" w:rsidP="00480A6E">
                  <w:pPr>
                    <w:ind w:right="-6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0EFA89" w14:textId="5A141DC9" w:rsidR="00D73A2B" w:rsidRPr="001316C3" w:rsidRDefault="00D73A2B" w:rsidP="00D73177">
            <w:pPr>
              <w:ind w:right="-5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663C" w:rsidRPr="001316C3" w14:paraId="441C68B2" w14:textId="77777777" w:rsidTr="00FA0AAA">
        <w:tc>
          <w:tcPr>
            <w:tcW w:w="9758" w:type="dxa"/>
          </w:tcPr>
          <w:p w14:paraId="4F63D62D" w14:textId="77777777" w:rsidR="00AA663C" w:rsidRPr="001316C3" w:rsidRDefault="00AA663C" w:rsidP="00684EAA">
            <w:pPr>
              <w:ind w:right="-64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D73A2B" w:rsidRPr="001316C3" w14:paraId="6CBCB39E" w14:textId="77777777" w:rsidTr="00FA0AAA">
        <w:tc>
          <w:tcPr>
            <w:tcW w:w="9758" w:type="dxa"/>
          </w:tcPr>
          <w:p w14:paraId="76D2F7FB" w14:textId="53BE0700" w:rsidR="00E77216" w:rsidRPr="001316C3" w:rsidRDefault="00512140" w:rsidP="00DB38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FORMALNA OCENA PRACY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34"/>
              <w:gridCol w:w="898"/>
            </w:tblGrid>
            <w:tr w:rsidR="00512140" w:rsidRPr="001316C3" w14:paraId="48D1F282" w14:textId="77777777" w:rsidTr="00324700">
              <w:tc>
                <w:tcPr>
                  <w:tcW w:w="8784" w:type="dxa"/>
                  <w:vAlign w:val="center"/>
                </w:tcPr>
                <w:p w14:paraId="717860AB" w14:textId="1DC9DF35" w:rsidR="00512140" w:rsidRPr="001316C3" w:rsidRDefault="00F1164E" w:rsidP="00FA0AAA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KRYTERIA OCENY</w:t>
                  </w:r>
                </w:p>
              </w:tc>
              <w:tc>
                <w:tcPr>
                  <w:tcW w:w="748" w:type="dxa"/>
                  <w:vAlign w:val="center"/>
                </w:tcPr>
                <w:p w14:paraId="322176A9" w14:textId="4DC87FA5" w:rsidR="00512140" w:rsidRPr="001316C3" w:rsidRDefault="00512140" w:rsidP="00EC446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PUNKTY</w:t>
                  </w:r>
                </w:p>
              </w:tc>
            </w:tr>
            <w:tr w:rsidR="00512140" w:rsidRPr="001316C3" w14:paraId="2D22F0DC" w14:textId="77777777" w:rsidTr="00324700">
              <w:tc>
                <w:tcPr>
                  <w:tcW w:w="8784" w:type="dxa"/>
                  <w:shd w:val="clear" w:color="auto" w:fill="D0CECE" w:themeFill="background2" w:themeFillShade="E6"/>
                </w:tcPr>
                <w:p w14:paraId="39513926" w14:textId="32CE5DE0" w:rsidR="00512140" w:rsidRPr="001316C3" w:rsidRDefault="00517E0C" w:rsidP="00FA0AA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C0358D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Zgodność </w:t>
                  </w: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treści z tytułem</w:t>
                  </w:r>
                  <w:r w:rsidR="00C0358D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0358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stopień zgodności zawartości merytorycznej pracy z jej tytułem.</w:t>
                  </w:r>
                </w:p>
              </w:tc>
              <w:tc>
                <w:tcPr>
                  <w:tcW w:w="748" w:type="dxa"/>
                  <w:shd w:val="clear" w:color="auto" w:fill="D0CECE" w:themeFill="background2" w:themeFillShade="E6"/>
                </w:tcPr>
                <w:p w14:paraId="7C0A2B10" w14:textId="5D2D9829" w:rsidR="00512140" w:rsidRPr="001316C3" w:rsidRDefault="00512140" w:rsidP="00EC446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6EE32E22" w14:textId="77777777" w:rsidTr="00324700">
              <w:tc>
                <w:tcPr>
                  <w:tcW w:w="8784" w:type="dxa"/>
                </w:tcPr>
                <w:p w14:paraId="721B06C6" w14:textId="623E3E3C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5FC6B521" w14:textId="77777777" w:rsidR="00FA0AAA" w:rsidRDefault="00FA0AAA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07EFEEA" w14:textId="77777777" w:rsidR="00480A6E" w:rsidRPr="001316C3" w:rsidRDefault="00480A6E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13062C6E" w14:textId="77777777" w:rsidR="00512140" w:rsidRPr="00372097" w:rsidRDefault="00512140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140" w:rsidRPr="001316C3" w14:paraId="7E97DC15" w14:textId="77777777" w:rsidTr="00324700">
              <w:tc>
                <w:tcPr>
                  <w:tcW w:w="8784" w:type="dxa"/>
                  <w:shd w:val="clear" w:color="auto" w:fill="D0CECE" w:themeFill="background2" w:themeFillShade="E6"/>
                </w:tcPr>
                <w:p w14:paraId="1C6DB4B5" w14:textId="031DFE08" w:rsidR="00512140" w:rsidRPr="001316C3" w:rsidRDefault="00512140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2.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Struktura i przejrzystość pracy: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przejrzystość</w:t>
                  </w:r>
                  <w:r w:rsidR="00C0358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i spójność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struktury pracy, w tym układ rozdziałów, podział treści oraz kompletność prezentowanych zagadnień.</w:t>
                  </w:r>
                </w:p>
              </w:tc>
              <w:tc>
                <w:tcPr>
                  <w:tcW w:w="748" w:type="dxa"/>
                  <w:shd w:val="clear" w:color="auto" w:fill="D0CECE" w:themeFill="background2" w:themeFillShade="E6"/>
                </w:tcPr>
                <w:p w14:paraId="37BA3BE0" w14:textId="2A715A66" w:rsidR="00512140" w:rsidRPr="001316C3" w:rsidRDefault="00512140" w:rsidP="00EC446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336B2B9E" w14:textId="77777777" w:rsidTr="00324700">
              <w:tc>
                <w:tcPr>
                  <w:tcW w:w="8784" w:type="dxa"/>
                </w:tcPr>
                <w:p w14:paraId="52BA87CB" w14:textId="08E66C2D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06DD6D85" w14:textId="77777777" w:rsidR="00FA0AAA" w:rsidRDefault="00FA0AAA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2E31E6C" w14:textId="77777777" w:rsidR="00480A6E" w:rsidRPr="001316C3" w:rsidRDefault="00480A6E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7E12D465" w14:textId="77777777" w:rsidR="00512140" w:rsidRPr="00372097" w:rsidRDefault="00512140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140" w:rsidRPr="001316C3" w14:paraId="282EA2D9" w14:textId="77777777" w:rsidTr="00324700">
              <w:tc>
                <w:tcPr>
                  <w:tcW w:w="8784" w:type="dxa"/>
                  <w:shd w:val="clear" w:color="auto" w:fill="D0CECE" w:themeFill="background2" w:themeFillShade="E6"/>
                </w:tcPr>
                <w:p w14:paraId="317508B8" w14:textId="24637941" w:rsidR="00521D2B" w:rsidRPr="001316C3" w:rsidRDefault="00512140" w:rsidP="00FA0AA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3. 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Język i styl wypowiedzi: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poprawność językowa, spójność stylistyczna oraz adekwatność formy wypowiedzi </w:t>
                  </w:r>
                  <w:r w:rsidR="00C0358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</w:t>
                  </w:r>
                  <w:r w:rsidR="007222A1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charakteru pracy naukowej.</w:t>
                  </w:r>
                </w:p>
              </w:tc>
              <w:tc>
                <w:tcPr>
                  <w:tcW w:w="748" w:type="dxa"/>
                  <w:shd w:val="clear" w:color="auto" w:fill="D0CECE" w:themeFill="background2" w:themeFillShade="E6"/>
                </w:tcPr>
                <w:p w14:paraId="71DC36C9" w14:textId="1B7FA8F2" w:rsidR="00512140" w:rsidRPr="001316C3" w:rsidRDefault="00512140" w:rsidP="00EC446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2A3E983B" w14:textId="77777777" w:rsidTr="00324700">
              <w:tc>
                <w:tcPr>
                  <w:tcW w:w="8784" w:type="dxa"/>
                </w:tcPr>
                <w:p w14:paraId="47DC8BD0" w14:textId="0AD0AECD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7C7923D9" w14:textId="77777777" w:rsidR="00FA0AAA" w:rsidRDefault="00FA0AAA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02A32FB" w14:textId="77777777" w:rsidR="00480A6E" w:rsidRPr="001316C3" w:rsidRDefault="00480A6E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0DF279FD" w14:textId="77777777" w:rsidR="00512140" w:rsidRPr="00372097" w:rsidRDefault="00512140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140" w:rsidRPr="001316C3" w14:paraId="71C4B2FE" w14:textId="77777777" w:rsidTr="00324700">
              <w:tc>
                <w:tcPr>
                  <w:tcW w:w="8784" w:type="dxa"/>
                  <w:shd w:val="clear" w:color="auto" w:fill="D0CECE" w:themeFill="background2" w:themeFillShade="E6"/>
                </w:tcPr>
                <w:p w14:paraId="763ED04B" w14:textId="751CE78D" w:rsidR="00512140" w:rsidRPr="001316C3" w:rsidRDefault="00512140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4. 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Poprawność formaln</w:t>
                  </w:r>
                  <w:r w:rsidR="00C0358D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</w:t>
                  </w:r>
                  <w:r w:rsidR="00517E0C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zgodność sposobu sporządzenia przypisów, bibliografii oraz elementów graficznych (tabel, wykresów, ilustracji</w:t>
                  </w:r>
                  <w:r w:rsidR="00C0358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itp.</w:t>
                  </w:r>
                  <w:r w:rsidR="00517E0C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 z obowiązującymi </w:t>
                  </w:r>
                  <w:r w:rsidR="00C0358D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standardami edytorskimi.</w:t>
                  </w:r>
                </w:p>
              </w:tc>
              <w:tc>
                <w:tcPr>
                  <w:tcW w:w="748" w:type="dxa"/>
                  <w:shd w:val="clear" w:color="auto" w:fill="D0CECE" w:themeFill="background2" w:themeFillShade="E6"/>
                </w:tcPr>
                <w:p w14:paraId="62C9C62E" w14:textId="595746D2" w:rsidR="00512140" w:rsidRPr="001316C3" w:rsidRDefault="00FA0AAA" w:rsidP="00EC446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4</w:t>
                  </w:r>
                </w:p>
              </w:tc>
            </w:tr>
            <w:tr w:rsidR="00512140" w:rsidRPr="001316C3" w14:paraId="0657B97F" w14:textId="77777777" w:rsidTr="00324700">
              <w:tc>
                <w:tcPr>
                  <w:tcW w:w="8784" w:type="dxa"/>
                </w:tcPr>
                <w:p w14:paraId="768C15FE" w14:textId="02CEA7A6" w:rsidR="00512140" w:rsidRPr="001316C3" w:rsidRDefault="001C57F8" w:rsidP="00372097">
                  <w:pPr>
                    <w:ind w:right="-64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Uzasadnienie</w:t>
                  </w:r>
                  <w:r w:rsidR="00BE59F1" w:rsidRPr="00131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030F799B" w14:textId="77777777" w:rsidR="00FA0AAA" w:rsidRDefault="00FA0AAA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5ACB3CB" w14:textId="77777777" w:rsidR="00480A6E" w:rsidRPr="001316C3" w:rsidRDefault="00480A6E" w:rsidP="00FA0AAA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6D7A428B" w14:textId="77777777" w:rsidR="00512140" w:rsidRPr="00372097" w:rsidRDefault="00512140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A0AAA" w:rsidRPr="001316C3" w14:paraId="6D84C6F3" w14:textId="77777777" w:rsidTr="00324700">
              <w:trPr>
                <w:trHeight w:val="381"/>
              </w:trPr>
              <w:tc>
                <w:tcPr>
                  <w:tcW w:w="8784" w:type="dxa"/>
                  <w:vAlign w:val="center"/>
                </w:tcPr>
                <w:p w14:paraId="70D05086" w14:textId="6EBB593B" w:rsidR="00FA0AAA" w:rsidRPr="001316C3" w:rsidRDefault="00FA0AAA" w:rsidP="00480A6E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Suma punktów </w:t>
                  </w:r>
                  <w:r w:rsidR="00EC4468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(max 10)</w:t>
                  </w:r>
                </w:p>
              </w:tc>
              <w:tc>
                <w:tcPr>
                  <w:tcW w:w="748" w:type="dxa"/>
                  <w:vAlign w:val="center"/>
                </w:tcPr>
                <w:p w14:paraId="02AE2316" w14:textId="77777777" w:rsidR="00480A6E" w:rsidRPr="00372097" w:rsidRDefault="00480A6E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F359791" w14:textId="77777777" w:rsidR="00FC2E6A" w:rsidRPr="001316C3" w:rsidRDefault="00FC2E6A" w:rsidP="00EC4468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14:paraId="0C5C3512" w14:textId="462246F4" w:rsidR="00C32F3B" w:rsidRPr="001316C3" w:rsidRDefault="007222A1" w:rsidP="001316C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532"/>
            </w:tblGrid>
            <w:tr w:rsidR="00FA0AAA" w:rsidRPr="001316C3" w14:paraId="4D17EFBE" w14:textId="77777777" w:rsidTr="00FA0AAA">
              <w:tc>
                <w:tcPr>
                  <w:tcW w:w="9532" w:type="dxa"/>
                </w:tcPr>
                <w:p w14:paraId="31A42926" w14:textId="77777777" w:rsidR="00FA0AAA" w:rsidRPr="00372097" w:rsidRDefault="00FA0AAA" w:rsidP="0037209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E863124" w14:textId="77777777" w:rsidR="00372097" w:rsidRPr="00372097" w:rsidRDefault="00372097" w:rsidP="0037209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79225B0" w14:textId="04A45BD8" w:rsidR="00FA0AAA" w:rsidRPr="001316C3" w:rsidRDefault="00FA0AAA" w:rsidP="00FA0AA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3A2B" w:rsidRPr="001316C3" w14:paraId="69B3CBF5" w14:textId="77777777" w:rsidTr="00FA0AAA">
        <w:tc>
          <w:tcPr>
            <w:tcW w:w="9758" w:type="dxa"/>
          </w:tcPr>
          <w:p w14:paraId="084211DC" w14:textId="507FE4F9" w:rsidR="00FA0AAA" w:rsidRPr="006C13EA" w:rsidRDefault="00FA0AAA" w:rsidP="00FC2E6A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</w:tr>
      <w:tr w:rsidR="00D73A2B" w:rsidRPr="001316C3" w14:paraId="0B3E191D" w14:textId="77777777" w:rsidTr="00FA0AAA">
        <w:tc>
          <w:tcPr>
            <w:tcW w:w="9758" w:type="dxa"/>
          </w:tcPr>
          <w:p w14:paraId="35B86E2C" w14:textId="557FF587" w:rsidR="00471D91" w:rsidRPr="001316C3" w:rsidRDefault="00FC2E6A" w:rsidP="00FC2E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 PRACY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792"/>
              <w:gridCol w:w="1740"/>
            </w:tblGrid>
            <w:tr w:rsidR="00FC2E6A" w:rsidRPr="001316C3" w14:paraId="56BDD4BD" w14:textId="77777777" w:rsidTr="00973502">
              <w:tc>
                <w:tcPr>
                  <w:tcW w:w="7792" w:type="dxa"/>
                </w:tcPr>
                <w:p w14:paraId="1D2C6B6F" w14:textId="3F8FD21E" w:rsidR="00FC2E6A" w:rsidRPr="001316C3" w:rsidRDefault="00FC2E6A" w:rsidP="00FD29E5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Kryterium oceny</w:t>
                  </w:r>
                </w:p>
              </w:tc>
              <w:tc>
                <w:tcPr>
                  <w:tcW w:w="1740" w:type="dxa"/>
                </w:tcPr>
                <w:p w14:paraId="4C2230FA" w14:textId="759FAC41" w:rsidR="00FC2E6A" w:rsidRPr="001316C3" w:rsidRDefault="00FC2E6A" w:rsidP="008F5BE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FC2E6A" w:rsidRPr="001316C3" w14:paraId="7194FD3D" w14:textId="77777777" w:rsidTr="00480A6E">
              <w:tc>
                <w:tcPr>
                  <w:tcW w:w="7792" w:type="dxa"/>
                </w:tcPr>
                <w:p w14:paraId="73F6F1A9" w14:textId="45279893" w:rsidR="00FD29E5" w:rsidRPr="001316C3" w:rsidRDefault="00FC2E6A" w:rsidP="00FD29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Merytoryczna ocena pracy</w:t>
                  </w:r>
                  <w:r w:rsidR="00EC4468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EC4468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pkt.)</w:t>
                  </w:r>
                </w:p>
                <w:p w14:paraId="4B974268" w14:textId="27E9571B" w:rsidR="008F5BE9" w:rsidRPr="001316C3" w:rsidRDefault="008F5BE9" w:rsidP="00FD29E5">
                  <w:pPr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vAlign w:val="center"/>
                </w:tcPr>
                <w:p w14:paraId="04DB7144" w14:textId="77777777" w:rsidR="00FC2E6A" w:rsidRPr="001316C3" w:rsidRDefault="00FC2E6A" w:rsidP="00480A6E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C2E6A" w:rsidRPr="001316C3" w14:paraId="6E6D3216" w14:textId="77777777" w:rsidTr="00480A6E">
              <w:tc>
                <w:tcPr>
                  <w:tcW w:w="7792" w:type="dxa"/>
                </w:tcPr>
                <w:p w14:paraId="40CE3FA4" w14:textId="77777777" w:rsidR="00FD29E5" w:rsidRPr="001316C3" w:rsidRDefault="00FC2E6A" w:rsidP="00FD29E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Formalna ocena pracy</w:t>
                  </w:r>
                  <w:r w:rsidR="00EC4468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(max 10 pkt.)</w:t>
                  </w:r>
                </w:p>
                <w:p w14:paraId="7BC40E8F" w14:textId="71B05147" w:rsidR="00FD29E5" w:rsidRPr="001316C3" w:rsidRDefault="00FD29E5" w:rsidP="00FD29E5">
                  <w:pPr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vAlign w:val="center"/>
                </w:tcPr>
                <w:p w14:paraId="2B6F7877" w14:textId="77777777" w:rsidR="00FC2E6A" w:rsidRPr="001316C3" w:rsidRDefault="00FC2E6A" w:rsidP="00480A6E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C2E6A" w:rsidRPr="001316C3" w14:paraId="2E33F641" w14:textId="77777777" w:rsidTr="00480A6E">
              <w:tc>
                <w:tcPr>
                  <w:tcW w:w="7792" w:type="dxa"/>
                  <w:vAlign w:val="bottom"/>
                </w:tcPr>
                <w:p w14:paraId="087C33AB" w14:textId="77777777" w:rsidR="00FD29E5" w:rsidRPr="001316C3" w:rsidRDefault="00FD29E5" w:rsidP="00FD29E5">
                  <w:pPr>
                    <w:rPr>
                      <w:rFonts w:asciiTheme="minorHAnsi" w:hAnsiTheme="minorHAnsi" w:cstheme="minorHAnsi"/>
                      <w:b/>
                      <w:bCs/>
                      <w:sz w:val="11"/>
                      <w:szCs w:val="11"/>
                    </w:rPr>
                  </w:pPr>
                </w:p>
                <w:p w14:paraId="6E27736B" w14:textId="1572FA4F" w:rsidR="00FD29E5" w:rsidRPr="001316C3" w:rsidRDefault="00FC2E6A" w:rsidP="00FD29E5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Suma punktów</w:t>
                  </w:r>
                  <w:r w:rsidR="00EC4468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  <w:r w:rsidR="00EC4468"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0 pkt.)</w:t>
                  </w:r>
                </w:p>
              </w:tc>
              <w:tc>
                <w:tcPr>
                  <w:tcW w:w="1740" w:type="dxa"/>
                  <w:vAlign w:val="center"/>
                </w:tcPr>
                <w:p w14:paraId="7A83D29E" w14:textId="77777777" w:rsidR="00FC2E6A" w:rsidRPr="001316C3" w:rsidRDefault="00FC2E6A" w:rsidP="00480A6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D7A876" w14:textId="77777777" w:rsidR="00FC2E6A" w:rsidRPr="001316C3" w:rsidRDefault="00FC2E6A" w:rsidP="00EC4468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77"/>
              <w:gridCol w:w="3177"/>
              <w:gridCol w:w="3178"/>
            </w:tblGrid>
            <w:tr w:rsidR="00FC2E6A" w:rsidRPr="001316C3" w14:paraId="7BBC367C" w14:textId="77777777" w:rsidTr="003442D4">
              <w:tc>
                <w:tcPr>
                  <w:tcW w:w="3177" w:type="dxa"/>
                </w:tcPr>
                <w:p w14:paraId="0C2FFF83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Ocena </w:t>
                  </w:r>
                </w:p>
              </w:tc>
              <w:tc>
                <w:tcPr>
                  <w:tcW w:w="3177" w:type="dxa"/>
                </w:tcPr>
                <w:p w14:paraId="2869F9F1" w14:textId="518F5DC0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Próg procentowy</w:t>
                  </w:r>
                </w:p>
              </w:tc>
              <w:tc>
                <w:tcPr>
                  <w:tcW w:w="3178" w:type="dxa"/>
                </w:tcPr>
                <w:p w14:paraId="04A6529E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FC2E6A" w:rsidRPr="001316C3" w14:paraId="17DF1F88" w14:textId="77777777" w:rsidTr="003442D4">
              <w:tc>
                <w:tcPr>
                  <w:tcW w:w="3177" w:type="dxa"/>
                </w:tcPr>
                <w:p w14:paraId="7E8330FF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Niedostateczna (2,0)</w:t>
                  </w:r>
                </w:p>
              </w:tc>
              <w:tc>
                <w:tcPr>
                  <w:tcW w:w="3177" w:type="dxa"/>
                </w:tcPr>
                <w:p w14:paraId="09FBB3E1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49%</w:t>
                  </w:r>
                </w:p>
              </w:tc>
              <w:tc>
                <w:tcPr>
                  <w:tcW w:w="3178" w:type="dxa"/>
                </w:tcPr>
                <w:p w14:paraId="1830815A" w14:textId="1B4E18A8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0F28E11A" w14:textId="77777777" w:rsidTr="003442D4">
              <w:tc>
                <w:tcPr>
                  <w:tcW w:w="3177" w:type="dxa"/>
                </w:tcPr>
                <w:p w14:paraId="65C962F8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Dostateczna (3,0)</w:t>
                  </w:r>
                </w:p>
              </w:tc>
              <w:tc>
                <w:tcPr>
                  <w:tcW w:w="3177" w:type="dxa"/>
                </w:tcPr>
                <w:p w14:paraId="79E6B7A1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 – 59%</w:t>
                  </w:r>
                </w:p>
              </w:tc>
              <w:tc>
                <w:tcPr>
                  <w:tcW w:w="3178" w:type="dxa"/>
                </w:tcPr>
                <w:p w14:paraId="231F9F24" w14:textId="50D8120F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DD3F5F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23 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6443F0EE" w14:textId="77777777" w:rsidTr="003442D4">
              <w:tc>
                <w:tcPr>
                  <w:tcW w:w="3177" w:type="dxa"/>
                </w:tcPr>
                <w:p w14:paraId="2E505EB0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Dostateczna plus (3,5)</w:t>
                  </w:r>
                </w:p>
              </w:tc>
              <w:tc>
                <w:tcPr>
                  <w:tcW w:w="3177" w:type="dxa"/>
                </w:tcPr>
                <w:p w14:paraId="5C4D6146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 – 69%</w:t>
                  </w:r>
                </w:p>
              </w:tc>
              <w:tc>
                <w:tcPr>
                  <w:tcW w:w="3178" w:type="dxa"/>
                </w:tcPr>
                <w:p w14:paraId="1F99A461" w14:textId="1BFE8917" w:rsidR="00FC2E6A" w:rsidRPr="001316C3" w:rsidRDefault="00DD3F5F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013515C6" w14:textId="77777777" w:rsidTr="003442D4">
              <w:tc>
                <w:tcPr>
                  <w:tcW w:w="3177" w:type="dxa"/>
                </w:tcPr>
                <w:p w14:paraId="1D7ED68B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Dobra (4,0)</w:t>
                  </w:r>
                </w:p>
              </w:tc>
              <w:tc>
                <w:tcPr>
                  <w:tcW w:w="3177" w:type="dxa"/>
                </w:tcPr>
                <w:p w14:paraId="25F9648B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70 – 79% </w:t>
                  </w:r>
                </w:p>
              </w:tc>
              <w:tc>
                <w:tcPr>
                  <w:tcW w:w="3178" w:type="dxa"/>
                </w:tcPr>
                <w:p w14:paraId="6B92FE5D" w14:textId="4E6C72CD" w:rsidR="00FC2E6A" w:rsidRPr="001316C3" w:rsidRDefault="00DD3F5F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3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5E7B68DE" w14:textId="77777777" w:rsidTr="003442D4">
              <w:tc>
                <w:tcPr>
                  <w:tcW w:w="3177" w:type="dxa"/>
                </w:tcPr>
                <w:p w14:paraId="6C90F444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Dobra plus (4,5)</w:t>
                  </w:r>
                </w:p>
              </w:tc>
              <w:tc>
                <w:tcPr>
                  <w:tcW w:w="3177" w:type="dxa"/>
                </w:tcPr>
                <w:p w14:paraId="0FF7BC69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80 – 89% </w:t>
                  </w:r>
                </w:p>
              </w:tc>
              <w:tc>
                <w:tcPr>
                  <w:tcW w:w="3178" w:type="dxa"/>
                </w:tcPr>
                <w:p w14:paraId="2E03AFC8" w14:textId="24EC582E" w:rsidR="00FC2E6A" w:rsidRPr="001316C3" w:rsidRDefault="00DD3F5F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32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35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6A8E1FFC" w14:textId="77777777" w:rsidTr="003442D4">
              <w:tc>
                <w:tcPr>
                  <w:tcW w:w="3177" w:type="dxa"/>
                </w:tcPr>
                <w:p w14:paraId="3F72E4FD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Bardzo dobra (5,0)</w:t>
                  </w:r>
                </w:p>
              </w:tc>
              <w:tc>
                <w:tcPr>
                  <w:tcW w:w="3177" w:type="dxa"/>
                </w:tcPr>
                <w:p w14:paraId="35C79DAB" w14:textId="77777777" w:rsidR="00FC2E6A" w:rsidRPr="001316C3" w:rsidRDefault="00FC2E6A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90 – 100%</w:t>
                  </w:r>
                </w:p>
              </w:tc>
              <w:tc>
                <w:tcPr>
                  <w:tcW w:w="3178" w:type="dxa"/>
                </w:tcPr>
                <w:p w14:paraId="45F88834" w14:textId="321FDC02" w:rsidR="00FC2E6A" w:rsidRPr="001316C3" w:rsidRDefault="00DD3F5F" w:rsidP="00FC2E6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36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</w:t>
                  </w:r>
                  <w:r w:rsidR="00FC2E6A" w:rsidRPr="0013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FFAE871" w14:textId="77777777" w:rsidR="00F1164E" w:rsidRPr="001316C3" w:rsidRDefault="00F1164E" w:rsidP="00E11128">
            <w:pPr>
              <w:spacing w:before="120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C9537DF" w14:textId="6484A6AB" w:rsidR="00471D91" w:rsidRPr="001316C3" w:rsidRDefault="00D47201" w:rsidP="00E11128">
            <w:pPr>
              <w:spacing w:before="120"/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  <w:b/>
                <w:bCs/>
              </w:rPr>
              <w:t>Ocena:</w:t>
            </w:r>
            <w:r w:rsidRPr="001316C3">
              <w:rPr>
                <w:rFonts w:asciiTheme="minorHAnsi" w:hAnsiTheme="minorHAnsi" w:cstheme="minorHAnsi"/>
              </w:rPr>
              <w:t xml:space="preserve"> </w:t>
            </w:r>
            <w:r w:rsidR="00471D91" w:rsidRPr="001316C3">
              <w:rPr>
                <w:rFonts w:asciiTheme="minorHAnsi" w:hAnsiTheme="minorHAnsi" w:cstheme="minorHAnsi"/>
              </w:rPr>
              <w:t>…………………………………</w:t>
            </w:r>
          </w:p>
          <w:p w14:paraId="0A10C2EB" w14:textId="77777777" w:rsidR="00020172" w:rsidRPr="001316C3" w:rsidRDefault="00020172" w:rsidP="00EC44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271A2B3" w14:textId="77777777" w:rsidR="00020172" w:rsidRPr="001316C3" w:rsidRDefault="00020172" w:rsidP="00EC44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1A46832" w14:textId="403A7D74" w:rsidR="00D73A2B" w:rsidRPr="001316C3" w:rsidRDefault="00D73A2B" w:rsidP="00FC2E6A">
            <w:pPr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>………………………</w:t>
            </w:r>
            <w:r w:rsidR="001316C3">
              <w:rPr>
                <w:rFonts w:asciiTheme="minorHAnsi" w:hAnsiTheme="minorHAnsi" w:cstheme="minorHAnsi"/>
              </w:rPr>
              <w:t>……………</w:t>
            </w:r>
            <w:r w:rsidRPr="001316C3">
              <w:rPr>
                <w:rFonts w:asciiTheme="minorHAnsi" w:hAnsiTheme="minorHAnsi" w:cstheme="minorHAnsi"/>
              </w:rPr>
              <w:t xml:space="preserve">                                                             </w:t>
            </w:r>
            <w:r w:rsidR="001316C3">
              <w:rPr>
                <w:rFonts w:asciiTheme="minorHAnsi" w:hAnsiTheme="minorHAnsi" w:cstheme="minorHAnsi"/>
              </w:rPr>
              <w:t xml:space="preserve">                        </w:t>
            </w:r>
            <w:r w:rsidRPr="001316C3">
              <w:rPr>
                <w:rFonts w:asciiTheme="minorHAnsi" w:hAnsiTheme="minorHAnsi" w:cstheme="minorHAnsi"/>
              </w:rPr>
              <w:t xml:space="preserve">    </w:t>
            </w:r>
            <w:r w:rsidR="001316C3">
              <w:rPr>
                <w:rFonts w:asciiTheme="minorHAnsi" w:hAnsiTheme="minorHAnsi" w:cstheme="minorHAnsi"/>
              </w:rPr>
              <w:t>….</w:t>
            </w:r>
            <w:r w:rsidRPr="001316C3">
              <w:rPr>
                <w:rFonts w:asciiTheme="minorHAnsi" w:hAnsiTheme="minorHAnsi" w:cstheme="minorHAnsi"/>
              </w:rPr>
              <w:t>……………………………</w:t>
            </w:r>
            <w:r w:rsidR="001316C3">
              <w:rPr>
                <w:rFonts w:asciiTheme="minorHAnsi" w:hAnsiTheme="minorHAnsi" w:cstheme="minorHAnsi"/>
              </w:rPr>
              <w:t>……</w:t>
            </w:r>
          </w:p>
        </w:tc>
      </w:tr>
      <w:tr w:rsidR="00D73A2B" w:rsidRPr="001316C3" w14:paraId="4BAD5CB8" w14:textId="77777777" w:rsidTr="00FA0AAA">
        <w:tc>
          <w:tcPr>
            <w:tcW w:w="9758" w:type="dxa"/>
          </w:tcPr>
          <w:p w14:paraId="685623EE" w14:textId="56F5F91A" w:rsidR="00D73A2B" w:rsidRPr="001316C3" w:rsidRDefault="00D73A2B" w:rsidP="00E11128">
            <w:pPr>
              <w:rPr>
                <w:rFonts w:asciiTheme="minorHAnsi" w:hAnsiTheme="minorHAnsi" w:cstheme="minorHAnsi"/>
              </w:rPr>
            </w:pPr>
            <w:r w:rsidRPr="001316C3">
              <w:rPr>
                <w:rFonts w:asciiTheme="minorHAnsi" w:hAnsiTheme="minorHAnsi" w:cstheme="minorHAnsi"/>
              </w:rPr>
              <w:t xml:space="preserve">               data                                                                                           </w:t>
            </w:r>
            <w:r w:rsidR="001316C3">
              <w:rPr>
                <w:rFonts w:asciiTheme="minorHAnsi" w:hAnsiTheme="minorHAnsi" w:cstheme="minorHAnsi"/>
              </w:rPr>
              <w:t xml:space="preserve">             </w:t>
            </w:r>
            <w:r w:rsidRPr="001316C3">
              <w:rPr>
                <w:rFonts w:asciiTheme="minorHAnsi" w:hAnsiTheme="minorHAnsi" w:cstheme="minorHAnsi"/>
              </w:rPr>
              <w:t xml:space="preserve">      </w:t>
            </w:r>
            <w:r w:rsidR="001316C3">
              <w:rPr>
                <w:rFonts w:asciiTheme="minorHAnsi" w:hAnsiTheme="minorHAnsi" w:cstheme="minorHAnsi"/>
              </w:rPr>
              <w:t xml:space="preserve">             </w:t>
            </w:r>
            <w:r w:rsidRPr="001316C3">
              <w:rPr>
                <w:rFonts w:asciiTheme="minorHAnsi" w:hAnsiTheme="minorHAnsi" w:cstheme="minorHAnsi"/>
              </w:rPr>
              <w:t xml:space="preserve">  podpis</w:t>
            </w:r>
          </w:p>
        </w:tc>
      </w:tr>
      <w:tr w:rsidR="00D73A2B" w:rsidRPr="001316C3" w14:paraId="21C6F791" w14:textId="77777777" w:rsidTr="00FA0AAA">
        <w:tc>
          <w:tcPr>
            <w:tcW w:w="9758" w:type="dxa"/>
          </w:tcPr>
          <w:p w14:paraId="6FF4EA21" w14:textId="3D5FE18E" w:rsidR="00D47201" w:rsidRPr="001316C3" w:rsidRDefault="00D47201" w:rsidP="00DD3F5F">
            <w:pPr>
              <w:spacing w:before="120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</w:p>
        </w:tc>
      </w:tr>
    </w:tbl>
    <w:p w14:paraId="2791B0C0" w14:textId="77777777" w:rsidR="00973502" w:rsidRPr="001316C3" w:rsidRDefault="00973502" w:rsidP="00E77216">
      <w:pPr>
        <w:rPr>
          <w:rFonts w:asciiTheme="minorHAnsi" w:hAnsiTheme="minorHAnsi" w:cstheme="minorHAnsi"/>
          <w:sz w:val="10"/>
          <w:szCs w:val="10"/>
        </w:rPr>
      </w:pPr>
    </w:p>
    <w:sectPr w:rsidR="00973502" w:rsidRPr="001316C3" w:rsidSect="001316C3">
      <w:headerReference w:type="even" r:id="rId8"/>
      <w:footerReference w:type="default" r:id="rId9"/>
      <w:headerReference w:type="first" r:id="rId10"/>
      <w:pgSz w:w="11906" w:h="16838"/>
      <w:pgMar w:top="969" w:right="1417" w:bottom="9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39276" w14:textId="77777777" w:rsidR="00821526" w:rsidRDefault="00821526" w:rsidP="00E561C9">
      <w:r>
        <w:separator/>
      </w:r>
    </w:p>
  </w:endnote>
  <w:endnote w:type="continuationSeparator" w:id="0">
    <w:p w14:paraId="79041567" w14:textId="77777777" w:rsidR="00821526" w:rsidRDefault="00821526" w:rsidP="00E5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09D8" w14:textId="45EF1E5B" w:rsidR="00E561C9" w:rsidRPr="00DC75B9" w:rsidRDefault="005F2153">
    <w:pPr>
      <w:pStyle w:val="Stopka"/>
      <w:rPr>
        <w:rFonts w:asciiTheme="minorHAnsi" w:hAnsiTheme="minorHAnsi" w:cstheme="minorHAnsi"/>
        <w:sz w:val="20"/>
        <w:szCs w:val="20"/>
      </w:rPr>
    </w:pPr>
    <w:r w:rsidRPr="00DC75B9">
      <w:rPr>
        <w:rFonts w:asciiTheme="minorHAnsi" w:hAnsiTheme="minorHAnsi" w:cstheme="minorHAnsi"/>
        <w:sz w:val="20"/>
        <w:szCs w:val="20"/>
      </w:rPr>
      <w:t>*niepotrzebne usunąć lub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B1E6" w14:textId="77777777" w:rsidR="00821526" w:rsidRDefault="00821526" w:rsidP="00E561C9">
      <w:r>
        <w:separator/>
      </w:r>
    </w:p>
  </w:footnote>
  <w:footnote w:type="continuationSeparator" w:id="0">
    <w:p w14:paraId="30E70846" w14:textId="77777777" w:rsidR="00821526" w:rsidRDefault="00821526" w:rsidP="00E5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893C" w14:textId="103C308A" w:rsidR="00E561C9" w:rsidRDefault="00821526">
    <w:pPr>
      <w:pStyle w:val="Nagwek"/>
    </w:pPr>
    <w:r>
      <w:rPr>
        <w:noProof/>
      </w:rPr>
      <w:pict w14:anchorId="701ED7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4005" o:spid="_x0000_s1026" type="#_x0000_t136" alt="" style="position:absolute;margin-left:0;margin-top:0;width:544pt;height:95.2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PROJEKT NR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2C76" w14:textId="4DC86F8E" w:rsidR="00E561C9" w:rsidRDefault="00821526">
    <w:pPr>
      <w:pStyle w:val="Nagwek"/>
    </w:pPr>
    <w:r>
      <w:rPr>
        <w:noProof/>
      </w:rPr>
      <w:pict w14:anchorId="1D6C6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4004" o:spid="_x0000_s1025" type="#_x0000_t136" alt="" style="position:absolute;margin-left:0;margin-top:0;width:544pt;height:95.2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PROJEKT NR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1979"/>
    <w:multiLevelType w:val="hybridMultilevel"/>
    <w:tmpl w:val="4D7280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02"/>
    <w:rsid w:val="00016105"/>
    <w:rsid w:val="00020172"/>
    <w:rsid w:val="000273B2"/>
    <w:rsid w:val="00034592"/>
    <w:rsid w:val="00047E7E"/>
    <w:rsid w:val="000571F9"/>
    <w:rsid w:val="00072202"/>
    <w:rsid w:val="00077531"/>
    <w:rsid w:val="00077DE8"/>
    <w:rsid w:val="000938A2"/>
    <w:rsid w:val="00095830"/>
    <w:rsid w:val="000A1D0D"/>
    <w:rsid w:val="000B0445"/>
    <w:rsid w:val="000D00B3"/>
    <w:rsid w:val="000F2029"/>
    <w:rsid w:val="000F7AE2"/>
    <w:rsid w:val="00114AC9"/>
    <w:rsid w:val="00120CE7"/>
    <w:rsid w:val="00122913"/>
    <w:rsid w:val="001316C3"/>
    <w:rsid w:val="00143052"/>
    <w:rsid w:val="00143418"/>
    <w:rsid w:val="00190486"/>
    <w:rsid w:val="001A1D96"/>
    <w:rsid w:val="001B051B"/>
    <w:rsid w:val="001C00FA"/>
    <w:rsid w:val="001C57F8"/>
    <w:rsid w:val="001E0360"/>
    <w:rsid w:val="001E2EEF"/>
    <w:rsid w:val="001E4DB0"/>
    <w:rsid w:val="00215F99"/>
    <w:rsid w:val="00226510"/>
    <w:rsid w:val="00280767"/>
    <w:rsid w:val="002B04D0"/>
    <w:rsid w:val="002B3930"/>
    <w:rsid w:val="002B5A17"/>
    <w:rsid w:val="002C4264"/>
    <w:rsid w:val="00324700"/>
    <w:rsid w:val="00333599"/>
    <w:rsid w:val="00333F30"/>
    <w:rsid w:val="00342A84"/>
    <w:rsid w:val="00344BD7"/>
    <w:rsid w:val="00353251"/>
    <w:rsid w:val="00372097"/>
    <w:rsid w:val="003C26B9"/>
    <w:rsid w:val="003D5D7D"/>
    <w:rsid w:val="003E1DF4"/>
    <w:rsid w:val="00411042"/>
    <w:rsid w:val="00423A0B"/>
    <w:rsid w:val="00451FEB"/>
    <w:rsid w:val="00456B34"/>
    <w:rsid w:val="00471D91"/>
    <w:rsid w:val="00480A6E"/>
    <w:rsid w:val="004E5180"/>
    <w:rsid w:val="00512140"/>
    <w:rsid w:val="00517E0C"/>
    <w:rsid w:val="00521D2B"/>
    <w:rsid w:val="00536500"/>
    <w:rsid w:val="005655F5"/>
    <w:rsid w:val="00570993"/>
    <w:rsid w:val="005A2C26"/>
    <w:rsid w:val="005A4FA8"/>
    <w:rsid w:val="005D37F5"/>
    <w:rsid w:val="005D75D2"/>
    <w:rsid w:val="005E48D6"/>
    <w:rsid w:val="005E4DCE"/>
    <w:rsid w:val="005F2153"/>
    <w:rsid w:val="00606A5D"/>
    <w:rsid w:val="00607C9F"/>
    <w:rsid w:val="00673DD1"/>
    <w:rsid w:val="00681BD8"/>
    <w:rsid w:val="00684EAA"/>
    <w:rsid w:val="006B23DF"/>
    <w:rsid w:val="006B4472"/>
    <w:rsid w:val="006C13EA"/>
    <w:rsid w:val="006C447B"/>
    <w:rsid w:val="006E1CAB"/>
    <w:rsid w:val="006E60ED"/>
    <w:rsid w:val="00700232"/>
    <w:rsid w:val="007222A1"/>
    <w:rsid w:val="007560AF"/>
    <w:rsid w:val="007566C9"/>
    <w:rsid w:val="0078218E"/>
    <w:rsid w:val="0078243C"/>
    <w:rsid w:val="00784808"/>
    <w:rsid w:val="007973A6"/>
    <w:rsid w:val="007A5346"/>
    <w:rsid w:val="007D6277"/>
    <w:rsid w:val="007D633C"/>
    <w:rsid w:val="007E5A73"/>
    <w:rsid w:val="008122A5"/>
    <w:rsid w:val="00821526"/>
    <w:rsid w:val="0082605C"/>
    <w:rsid w:val="0083335F"/>
    <w:rsid w:val="00842999"/>
    <w:rsid w:val="00843E24"/>
    <w:rsid w:val="0084665F"/>
    <w:rsid w:val="00872A7C"/>
    <w:rsid w:val="00873ECD"/>
    <w:rsid w:val="008912B3"/>
    <w:rsid w:val="008A62D8"/>
    <w:rsid w:val="008C3F85"/>
    <w:rsid w:val="008F0BF5"/>
    <w:rsid w:val="008F5BE9"/>
    <w:rsid w:val="0092051D"/>
    <w:rsid w:val="0093455A"/>
    <w:rsid w:val="0094318F"/>
    <w:rsid w:val="00973502"/>
    <w:rsid w:val="00982731"/>
    <w:rsid w:val="009966C5"/>
    <w:rsid w:val="00996E45"/>
    <w:rsid w:val="009A6D5D"/>
    <w:rsid w:val="009B2E47"/>
    <w:rsid w:val="009C3561"/>
    <w:rsid w:val="009C76F1"/>
    <w:rsid w:val="009D2C30"/>
    <w:rsid w:val="009D7C0D"/>
    <w:rsid w:val="00A05C21"/>
    <w:rsid w:val="00A1036F"/>
    <w:rsid w:val="00A1236A"/>
    <w:rsid w:val="00A15123"/>
    <w:rsid w:val="00A40DB7"/>
    <w:rsid w:val="00A66662"/>
    <w:rsid w:val="00A84665"/>
    <w:rsid w:val="00AA663C"/>
    <w:rsid w:val="00AA7AFC"/>
    <w:rsid w:val="00AD07BF"/>
    <w:rsid w:val="00AF3BE3"/>
    <w:rsid w:val="00AF456B"/>
    <w:rsid w:val="00B11B76"/>
    <w:rsid w:val="00B54AAA"/>
    <w:rsid w:val="00B637EF"/>
    <w:rsid w:val="00B6707B"/>
    <w:rsid w:val="00BB6FF6"/>
    <w:rsid w:val="00BC2157"/>
    <w:rsid w:val="00BC257C"/>
    <w:rsid w:val="00BD7281"/>
    <w:rsid w:val="00BE59F1"/>
    <w:rsid w:val="00C00905"/>
    <w:rsid w:val="00C0358D"/>
    <w:rsid w:val="00C16073"/>
    <w:rsid w:val="00C267CA"/>
    <w:rsid w:val="00C32F3B"/>
    <w:rsid w:val="00C43743"/>
    <w:rsid w:val="00C46095"/>
    <w:rsid w:val="00C545CF"/>
    <w:rsid w:val="00CC2B01"/>
    <w:rsid w:val="00CD6E75"/>
    <w:rsid w:val="00CE4CBF"/>
    <w:rsid w:val="00CF1FC6"/>
    <w:rsid w:val="00D35A22"/>
    <w:rsid w:val="00D35EEE"/>
    <w:rsid w:val="00D43149"/>
    <w:rsid w:val="00D47201"/>
    <w:rsid w:val="00D53E38"/>
    <w:rsid w:val="00D5624A"/>
    <w:rsid w:val="00D70CBC"/>
    <w:rsid w:val="00D73177"/>
    <w:rsid w:val="00D73A2B"/>
    <w:rsid w:val="00D858B9"/>
    <w:rsid w:val="00D86FCC"/>
    <w:rsid w:val="00D955FE"/>
    <w:rsid w:val="00DA0DDB"/>
    <w:rsid w:val="00DB38CC"/>
    <w:rsid w:val="00DB3F62"/>
    <w:rsid w:val="00DC75B9"/>
    <w:rsid w:val="00DD3F5F"/>
    <w:rsid w:val="00DF48D5"/>
    <w:rsid w:val="00E023F6"/>
    <w:rsid w:val="00E07108"/>
    <w:rsid w:val="00E11128"/>
    <w:rsid w:val="00E165A3"/>
    <w:rsid w:val="00E23410"/>
    <w:rsid w:val="00E47111"/>
    <w:rsid w:val="00E561C9"/>
    <w:rsid w:val="00E65354"/>
    <w:rsid w:val="00E77216"/>
    <w:rsid w:val="00E8041A"/>
    <w:rsid w:val="00EB150E"/>
    <w:rsid w:val="00EC4468"/>
    <w:rsid w:val="00EE61FD"/>
    <w:rsid w:val="00F06DCD"/>
    <w:rsid w:val="00F1164E"/>
    <w:rsid w:val="00F22E8A"/>
    <w:rsid w:val="00F74286"/>
    <w:rsid w:val="00F77993"/>
    <w:rsid w:val="00F81C06"/>
    <w:rsid w:val="00FA0AAA"/>
    <w:rsid w:val="00FA31F2"/>
    <w:rsid w:val="00FB7C99"/>
    <w:rsid w:val="00FC262C"/>
    <w:rsid w:val="00FC2E6A"/>
    <w:rsid w:val="00FD29E5"/>
    <w:rsid w:val="00FE1205"/>
    <w:rsid w:val="00FE3BFB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C377FC"/>
  <w15:chartTrackingRefBased/>
  <w15:docId w15:val="{B2AEF937-8AE6-B44C-A4D4-859796C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02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A0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A0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6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1C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1C9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B150E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47201"/>
  </w:style>
  <w:style w:type="character" w:styleId="Pogrubienie">
    <w:name w:val="Strong"/>
    <w:basedOn w:val="Domylnaczcionkaakapitu"/>
    <w:uiPriority w:val="22"/>
    <w:qFormat/>
    <w:rsid w:val="00D47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9425A-9E16-BB41-B914-BF15DB3B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Humanistyczno-Przyrodniczy</vt:lpstr>
    </vt:vector>
  </TitlesOfParts>
  <Company>Microsoft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Humanistyczno-Przyrodniczy</dc:title>
  <dc:subject/>
  <dc:creator>B.Zbroinska</dc:creator>
  <cp:keywords/>
  <cp:lastModifiedBy>Marcin Banaszek</cp:lastModifiedBy>
  <cp:revision>5</cp:revision>
  <cp:lastPrinted>2015-10-23T11:51:00Z</cp:lastPrinted>
  <dcterms:created xsi:type="dcterms:W3CDTF">2025-05-28T18:33:00Z</dcterms:created>
  <dcterms:modified xsi:type="dcterms:W3CDTF">2025-06-22T12:06:00Z</dcterms:modified>
</cp:coreProperties>
</file>